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040019" w:rsidRDefault="00F31C75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  <w:rPr>
          <w:rFonts w:cstheme="minorHAnsi"/>
          <w:b/>
          <w:sz w:val="52"/>
          <w:szCs w:val="52"/>
          <w:u w:val="single"/>
        </w:rPr>
      </w:pPr>
      <w:r w:rsidRPr="00B106FA">
        <w:rPr>
          <w:rFonts w:cstheme="minorHAnsi"/>
          <w:b/>
          <w:sz w:val="52"/>
          <w:szCs w:val="52"/>
          <w:u w:val="single"/>
        </w:rPr>
        <w:t>Ceník fotografických služeb</w:t>
      </w:r>
      <w:r w:rsidR="00B2717C" w:rsidRPr="00B106FA">
        <w:rPr>
          <w:rFonts w:cstheme="minorHAnsi"/>
          <w:b/>
          <w:sz w:val="52"/>
          <w:szCs w:val="52"/>
          <w:u w:val="single"/>
        </w:rPr>
        <w:t xml:space="preserve"> </w:t>
      </w:r>
    </w:p>
    <w:p w:rsidR="00B106FA" w:rsidRPr="00B106FA" w:rsidRDefault="00B106FA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  <w:rPr>
          <w:rFonts w:ascii="Palace Script MT" w:hAnsi="Palace Script MT" w:cstheme="minorHAnsi"/>
          <w:sz w:val="72"/>
          <w:szCs w:val="72"/>
        </w:rPr>
      </w:pPr>
      <w:proofErr w:type="spellStart"/>
      <w:r w:rsidRPr="00B106FA">
        <w:rPr>
          <w:rFonts w:ascii="Palace Script MT" w:hAnsi="Palace Script MT" w:cstheme="minorHAnsi"/>
          <w:sz w:val="72"/>
          <w:szCs w:val="72"/>
        </w:rPr>
        <w:t>Tulec</w:t>
      </w:r>
      <w:proofErr w:type="spellEnd"/>
      <w:r w:rsidRPr="00B106FA">
        <w:rPr>
          <w:rFonts w:ascii="Palace Script MT" w:hAnsi="Palace Script MT" w:cstheme="minorHAnsi"/>
          <w:sz w:val="72"/>
          <w:szCs w:val="72"/>
        </w:rPr>
        <w:t xml:space="preserve">  J&amp;T  Trend </w:t>
      </w:r>
    </w:p>
    <w:p w:rsidR="00B106FA" w:rsidRPr="00B106FA" w:rsidRDefault="00B106FA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  <w:rPr>
          <w:rFonts w:ascii="Palace Script MT" w:hAnsi="Palace Script MT" w:cstheme="minorHAnsi"/>
          <w:sz w:val="72"/>
          <w:szCs w:val="72"/>
        </w:rPr>
      </w:pPr>
      <w:r w:rsidRPr="00B106FA">
        <w:rPr>
          <w:rFonts w:ascii="Palace Script MT" w:hAnsi="Palace Script MT" w:cstheme="minorHAnsi"/>
          <w:sz w:val="72"/>
          <w:szCs w:val="72"/>
        </w:rPr>
        <w:t xml:space="preserve">                                 </w:t>
      </w:r>
      <w:proofErr w:type="spellStart"/>
      <w:r w:rsidRPr="00B106FA">
        <w:rPr>
          <w:rFonts w:ascii="Palace Script MT" w:hAnsi="Palace Script MT" w:cstheme="minorHAnsi"/>
          <w:sz w:val="72"/>
          <w:szCs w:val="72"/>
        </w:rPr>
        <w:t>photography</w:t>
      </w:r>
      <w:proofErr w:type="spellEnd"/>
    </w:p>
    <w:p w:rsidR="00F31C75" w:rsidRDefault="00C741CA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Kvalitní rodinné fotografie jsou tou nejkrásnější, trvalou vzpomínkou, jejichž hodnota se s postupujícím časem stává nevyčíslitelnou.</w:t>
      </w:r>
    </w:p>
    <w:p w:rsidR="00E46F5D" w:rsidRDefault="00F31C75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 w:rsidRPr="00B106FA">
        <w:rPr>
          <w:rFonts w:cstheme="minorHAnsi"/>
          <w:sz w:val="32"/>
          <w:szCs w:val="32"/>
        </w:rPr>
        <w:t>Rodinné focení</w:t>
      </w:r>
      <w:r>
        <w:t xml:space="preserve"> /ateliér</w:t>
      </w:r>
      <w:r w:rsidR="005E2D35">
        <w:t xml:space="preserve"> nebo </w:t>
      </w:r>
      <w:r>
        <w:t>exteriér/</w:t>
      </w:r>
    </w:p>
    <w:p w:rsidR="00B91D0C" w:rsidRDefault="00B91D0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Délka focení 60-90min.</w:t>
      </w:r>
    </w:p>
    <w:p w:rsidR="00E46F5D" w:rsidRDefault="00E46F5D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</w:p>
    <w:p w:rsidR="00F31C75" w:rsidRDefault="00E46F5D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 w:rsidRPr="00B106FA">
        <w:rPr>
          <w:rFonts w:cstheme="minorHAnsi"/>
          <w:sz w:val="24"/>
          <w:szCs w:val="24"/>
        </w:rPr>
        <w:t>Balíček STANDARD</w:t>
      </w:r>
      <w:r w:rsidR="00F31C75">
        <w:t>………………………………………………</w:t>
      </w:r>
      <w:proofErr w:type="gramStart"/>
      <w:r w:rsidR="00F31C75">
        <w:t>…</w:t>
      </w:r>
      <w:r w:rsidR="00A84FAD">
        <w:t>..1 6</w:t>
      </w:r>
      <w:r>
        <w:t>00</w:t>
      </w:r>
      <w:proofErr w:type="gramEnd"/>
      <w:r>
        <w:t>.-</w:t>
      </w:r>
    </w:p>
    <w:p w:rsidR="00E46F5D" w:rsidRDefault="00E46F5D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12ks profesionálně upravených fotografií ve velkém rozlišení</w:t>
      </w:r>
      <w:r w:rsidR="0069416E">
        <w:t>,</w:t>
      </w:r>
      <w:r w:rsidR="00B91D0C">
        <w:t>5ks 13*18 tisk,</w:t>
      </w:r>
      <w:r w:rsidR="0069416E">
        <w:t xml:space="preserve">2ks převedeny do </w:t>
      </w:r>
      <w:proofErr w:type="spellStart"/>
      <w:r w:rsidR="0069416E">
        <w:t>čb</w:t>
      </w:r>
      <w:proofErr w:type="spellEnd"/>
      <w:r w:rsidR="0069416E">
        <w:t>.</w:t>
      </w:r>
    </w:p>
    <w:p w:rsidR="00E46F5D" w:rsidRDefault="00E46F5D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</w:p>
    <w:p w:rsidR="00E46F5D" w:rsidRDefault="00E46F5D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 w:rsidRPr="00B106FA">
        <w:rPr>
          <w:rFonts w:cstheme="minorHAnsi"/>
          <w:sz w:val="24"/>
          <w:szCs w:val="24"/>
        </w:rPr>
        <w:t xml:space="preserve">Balíček </w:t>
      </w:r>
      <w:r w:rsidR="00A84FAD" w:rsidRPr="00B106FA">
        <w:rPr>
          <w:rFonts w:cstheme="minorHAnsi"/>
          <w:sz w:val="24"/>
          <w:szCs w:val="24"/>
        </w:rPr>
        <w:t>EXCLUSIVE</w:t>
      </w:r>
      <w:r w:rsidR="00A84FAD">
        <w:t>……………………………………………………</w:t>
      </w:r>
      <w:proofErr w:type="gramStart"/>
      <w:r w:rsidR="00A84FAD">
        <w:t>2 6</w:t>
      </w:r>
      <w:r>
        <w:t>00.-</w:t>
      </w:r>
      <w:proofErr w:type="gramEnd"/>
    </w:p>
    <w:p w:rsidR="00E46F5D" w:rsidRDefault="00E46F5D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20ks profesionálně upravených fotografií ve velkém rozlišení,20ks fotografií 13*18</w:t>
      </w:r>
      <w:r w:rsidR="00A84FAD">
        <w:t xml:space="preserve"> tisk</w:t>
      </w:r>
    </w:p>
    <w:p w:rsidR="00E46F5D" w:rsidRDefault="00E46F5D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 xml:space="preserve">Dárkový kupón na </w:t>
      </w:r>
      <w:proofErr w:type="gramStart"/>
      <w:r>
        <w:t>100.- do</w:t>
      </w:r>
      <w:proofErr w:type="gramEnd"/>
      <w:r>
        <w:t xml:space="preserve"> prodejen </w:t>
      </w:r>
      <w:proofErr w:type="spellStart"/>
      <w:r>
        <w:t>Tulec</w:t>
      </w:r>
      <w:proofErr w:type="spellEnd"/>
      <w:r>
        <w:t xml:space="preserve"> Trend</w:t>
      </w:r>
      <w:r w:rsidR="0069416E">
        <w:t>,</w:t>
      </w:r>
      <w:r w:rsidR="00A84FAD">
        <w:t xml:space="preserve">4ks převedeny do </w:t>
      </w:r>
      <w:proofErr w:type="spellStart"/>
      <w:r w:rsidR="00A84FAD">
        <w:t>čb</w:t>
      </w:r>
      <w:proofErr w:type="spellEnd"/>
      <w:r w:rsidR="00A84FAD">
        <w:t xml:space="preserve">. </w:t>
      </w:r>
    </w:p>
    <w:p w:rsidR="00B91D0C" w:rsidRDefault="00B91D0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</w:p>
    <w:p w:rsidR="00E46F5D" w:rsidRPr="005E2D35" w:rsidRDefault="00E46F5D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  <w:rPr>
          <w:rFonts w:cstheme="minorHAnsi"/>
        </w:rPr>
      </w:pPr>
      <w:r w:rsidRPr="00B106FA">
        <w:rPr>
          <w:rFonts w:cstheme="minorHAnsi"/>
          <w:sz w:val="32"/>
          <w:szCs w:val="32"/>
        </w:rPr>
        <w:t>Těhotenské focení</w:t>
      </w:r>
      <w:r w:rsidR="005E2D35">
        <w:rPr>
          <w:rFonts w:cstheme="minorHAnsi"/>
          <w:sz w:val="32"/>
          <w:szCs w:val="32"/>
        </w:rPr>
        <w:t xml:space="preserve"> </w:t>
      </w:r>
      <w:r w:rsidR="005E2D35">
        <w:rPr>
          <w:rFonts w:cstheme="minorHAnsi"/>
        </w:rPr>
        <w:t>/ateliér nebo exteriér/</w:t>
      </w:r>
    </w:p>
    <w:p w:rsidR="00B91D0C" w:rsidRDefault="00B91D0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Délka focení 60-90min.</w:t>
      </w:r>
    </w:p>
    <w:p w:rsidR="00E46F5D" w:rsidRDefault="00E46F5D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Zachyťte jedny z nejkrásnějších okamžiků vašeho života.</w:t>
      </w:r>
      <w:r w:rsidR="00A84FAD">
        <w:t xml:space="preserve"> </w:t>
      </w:r>
      <w:r>
        <w:t>Jedná se o jedinečný okamžik v životě, pro jehož uchování je kvalitní, profesionální fotografie nejvhodnější formou.</w:t>
      </w:r>
    </w:p>
    <w:p w:rsidR="00E46F5D" w:rsidRDefault="00E46F5D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</w:p>
    <w:p w:rsidR="00E46F5D" w:rsidRDefault="00E46F5D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 w:rsidRPr="00B106FA">
        <w:rPr>
          <w:rFonts w:cstheme="minorHAnsi"/>
          <w:sz w:val="24"/>
          <w:szCs w:val="24"/>
        </w:rPr>
        <w:t>Balíček</w:t>
      </w:r>
      <w:r w:rsidR="00A84FAD" w:rsidRPr="00B106FA">
        <w:rPr>
          <w:rFonts w:cstheme="minorHAnsi"/>
          <w:sz w:val="24"/>
          <w:szCs w:val="24"/>
        </w:rPr>
        <w:t xml:space="preserve"> STANDARD</w:t>
      </w:r>
      <w:r w:rsidR="00A84FAD">
        <w:t>……………………………………………………</w:t>
      </w:r>
      <w:proofErr w:type="gramStart"/>
      <w:r w:rsidR="00A84FAD">
        <w:t>1 6</w:t>
      </w:r>
      <w:r>
        <w:t>00.-</w:t>
      </w:r>
      <w:proofErr w:type="gramEnd"/>
    </w:p>
    <w:p w:rsidR="00E46F5D" w:rsidRDefault="00E46F5D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12ks profesionálně upravených</w:t>
      </w:r>
      <w:r w:rsidR="00A84FAD">
        <w:t xml:space="preserve"> fotografií ve velkém rozlišení,</w:t>
      </w:r>
      <w:r w:rsidR="00B91D0C">
        <w:t>5ks tisk,</w:t>
      </w:r>
      <w:r w:rsidR="00A84FAD">
        <w:t xml:space="preserve">2ks převedeny do </w:t>
      </w:r>
      <w:proofErr w:type="spellStart"/>
      <w:r w:rsidR="00A84FAD">
        <w:t>čb</w:t>
      </w:r>
      <w:proofErr w:type="spellEnd"/>
      <w:r w:rsidR="00A84FAD">
        <w:t>.</w:t>
      </w:r>
    </w:p>
    <w:p w:rsidR="00E46F5D" w:rsidRDefault="00E46F5D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Focení v ateliéru na jednom individuálním pozadí, nebo exteriér.</w:t>
      </w:r>
    </w:p>
    <w:p w:rsidR="00E46F5D" w:rsidRPr="00664EC9" w:rsidRDefault="00E46F5D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  <w:rPr>
          <w:rFonts w:ascii="Script MT Bold" w:hAnsi="Script MT Bold"/>
        </w:rPr>
      </w:pPr>
    </w:p>
    <w:p w:rsidR="00B106FA" w:rsidRDefault="00B106FA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  <w:rPr>
          <w:rFonts w:ascii="Script MT Bold" w:hAnsi="Script MT Bold"/>
        </w:rPr>
      </w:pPr>
    </w:p>
    <w:p w:rsidR="00B106FA" w:rsidRDefault="00B106FA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  <w:rPr>
          <w:rFonts w:ascii="Script MT Bold" w:hAnsi="Script MT Bold"/>
        </w:rPr>
      </w:pPr>
    </w:p>
    <w:p w:rsidR="00E46F5D" w:rsidRDefault="00E46F5D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 w:rsidRPr="00B106FA">
        <w:rPr>
          <w:rFonts w:cstheme="minorHAnsi"/>
          <w:sz w:val="24"/>
          <w:szCs w:val="24"/>
        </w:rPr>
        <w:t>Balíček E</w:t>
      </w:r>
      <w:r w:rsidR="00A84FAD" w:rsidRPr="00B106FA">
        <w:rPr>
          <w:rFonts w:cstheme="minorHAnsi"/>
          <w:sz w:val="24"/>
          <w:szCs w:val="24"/>
        </w:rPr>
        <w:t>XCLUSIVE</w:t>
      </w:r>
      <w:r w:rsidR="00A84FAD">
        <w:t>…………………………………………………</w:t>
      </w:r>
      <w:proofErr w:type="gramStart"/>
      <w:r w:rsidR="00A84FAD">
        <w:t>….2 6</w:t>
      </w:r>
      <w:r>
        <w:t>00</w:t>
      </w:r>
      <w:proofErr w:type="gramEnd"/>
      <w:r>
        <w:t>.-</w:t>
      </w:r>
    </w:p>
    <w:p w:rsidR="00B95F5B" w:rsidRDefault="00B95F5B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20ks profesionálně upravených fotografií ve velkém rozlišení,20ks fotografií 13*18</w:t>
      </w:r>
      <w:r w:rsidR="00A84FAD">
        <w:t xml:space="preserve"> tisk,4ks převedeny do </w:t>
      </w:r>
      <w:proofErr w:type="spellStart"/>
      <w:r w:rsidR="00A84FAD">
        <w:t>čb</w:t>
      </w:r>
      <w:proofErr w:type="spellEnd"/>
      <w:r w:rsidR="00A84FAD">
        <w:t>.</w:t>
      </w:r>
    </w:p>
    <w:p w:rsidR="00B95F5B" w:rsidRDefault="00B95F5B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 xml:space="preserve">Dárkový kupón na </w:t>
      </w:r>
      <w:proofErr w:type="gramStart"/>
      <w:r>
        <w:t>100.- do</w:t>
      </w:r>
      <w:proofErr w:type="gramEnd"/>
      <w:r>
        <w:t xml:space="preserve"> prodejen </w:t>
      </w:r>
      <w:proofErr w:type="spellStart"/>
      <w:r>
        <w:t>Tulec</w:t>
      </w:r>
      <w:proofErr w:type="spellEnd"/>
      <w:r>
        <w:t xml:space="preserve"> Trend.</w:t>
      </w:r>
    </w:p>
    <w:p w:rsidR="00B95F5B" w:rsidRDefault="00B95F5B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Focení v ateliéru na dvou individuálních pozadích.</w:t>
      </w:r>
    </w:p>
    <w:p w:rsidR="00B95F5B" w:rsidRDefault="00B95F5B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</w:p>
    <w:p w:rsidR="00B95F5B" w:rsidRPr="005E2D35" w:rsidRDefault="00267250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  <w:rPr>
          <w:rFonts w:cstheme="minorHAnsi"/>
        </w:rPr>
      </w:pPr>
      <w:r w:rsidRPr="00B106FA">
        <w:rPr>
          <w:rFonts w:cstheme="minorHAnsi"/>
          <w:sz w:val="32"/>
          <w:szCs w:val="32"/>
        </w:rPr>
        <w:t>Novorozenecké focení/</w:t>
      </w:r>
      <w:proofErr w:type="spellStart"/>
      <w:r w:rsidRPr="00B106FA">
        <w:rPr>
          <w:rFonts w:cstheme="minorHAnsi"/>
          <w:sz w:val="32"/>
          <w:szCs w:val="32"/>
        </w:rPr>
        <w:t>New</w:t>
      </w:r>
      <w:r w:rsidR="00B95F5B" w:rsidRPr="00B106FA">
        <w:rPr>
          <w:rFonts w:cstheme="minorHAnsi"/>
          <w:sz w:val="32"/>
          <w:szCs w:val="32"/>
        </w:rPr>
        <w:t>born</w:t>
      </w:r>
      <w:proofErr w:type="spellEnd"/>
      <w:r w:rsidR="00B95F5B" w:rsidRPr="00B106FA">
        <w:rPr>
          <w:rFonts w:cstheme="minorHAnsi"/>
          <w:sz w:val="32"/>
          <w:szCs w:val="32"/>
        </w:rPr>
        <w:t>/</w:t>
      </w:r>
      <w:r w:rsidR="005E2D35">
        <w:rPr>
          <w:rFonts w:cstheme="minorHAnsi"/>
        </w:rPr>
        <w:t>ateliér nebo exteriér/</w:t>
      </w:r>
    </w:p>
    <w:p w:rsidR="00B106FA" w:rsidRDefault="00B106FA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</w:p>
    <w:p w:rsidR="000D4A15" w:rsidRDefault="000D4A15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Délka focení 2-4 hodiny.</w:t>
      </w:r>
    </w:p>
    <w:p w:rsidR="00267250" w:rsidRDefault="00267250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Focení je vhodné objednat již během těhotenství s orientačním termínem porodu.</w:t>
      </w:r>
      <w:r w:rsidR="00B91D0C">
        <w:t xml:space="preserve"> </w:t>
      </w:r>
      <w:r>
        <w:t>Konkrétní datum je třeba dohodnout co nejdříve po porodu.</w:t>
      </w:r>
    </w:p>
    <w:p w:rsidR="00267250" w:rsidRDefault="00267250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Nejvhodnější doba je do 10 dní od porodu</w:t>
      </w:r>
      <w:r w:rsidR="000D4A15">
        <w:t xml:space="preserve">, protože v tomto období </w:t>
      </w:r>
      <w:r w:rsidR="00B91D0C">
        <w:t>děti ještě velmi často spí a dají se snadno polohovat.</w:t>
      </w:r>
    </w:p>
    <w:p w:rsidR="00B95F5B" w:rsidRDefault="00B95F5B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 w:rsidRPr="00B106FA">
        <w:rPr>
          <w:rFonts w:cstheme="minorHAnsi"/>
          <w:sz w:val="24"/>
          <w:szCs w:val="24"/>
        </w:rPr>
        <w:t xml:space="preserve">Balíček </w:t>
      </w:r>
      <w:r w:rsidR="00A84FAD" w:rsidRPr="00B106FA">
        <w:rPr>
          <w:rFonts w:cstheme="minorHAnsi"/>
          <w:sz w:val="24"/>
          <w:szCs w:val="24"/>
        </w:rPr>
        <w:t>STANDARD</w:t>
      </w:r>
      <w:r w:rsidR="00A84FAD">
        <w:t>…………………………………………………</w:t>
      </w:r>
      <w:proofErr w:type="gramStart"/>
      <w:r w:rsidR="00A84FAD">
        <w:t>….2 2</w:t>
      </w:r>
      <w:r>
        <w:t>00</w:t>
      </w:r>
      <w:proofErr w:type="gramEnd"/>
      <w:r>
        <w:t>.-</w:t>
      </w:r>
    </w:p>
    <w:p w:rsidR="00B95F5B" w:rsidRDefault="00864B24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10</w:t>
      </w:r>
      <w:r w:rsidR="00B95F5B">
        <w:t>ks profesionálně upravených</w:t>
      </w:r>
      <w:r w:rsidR="006A617C">
        <w:t xml:space="preserve"> a vyretušovaných</w:t>
      </w:r>
      <w:r w:rsidR="00B95F5B">
        <w:t xml:space="preserve"> fotografií ve velkém rozlišení,</w:t>
      </w:r>
      <w:r w:rsidR="00B91D0C">
        <w:t>5ks 13*18 tisk,</w:t>
      </w:r>
      <w:r w:rsidR="00A84FAD">
        <w:t xml:space="preserve">2ks převedeny do </w:t>
      </w:r>
      <w:proofErr w:type="spellStart"/>
      <w:r w:rsidR="00A84FAD">
        <w:t>čb</w:t>
      </w:r>
      <w:proofErr w:type="spellEnd"/>
      <w:r w:rsidR="00A84FAD">
        <w:t>,</w:t>
      </w:r>
      <w:r w:rsidR="00226314">
        <w:t xml:space="preserve"> </w:t>
      </w:r>
      <w:r w:rsidR="00B95F5B">
        <w:t xml:space="preserve">dárkový kupón do prodejen </w:t>
      </w:r>
      <w:proofErr w:type="spellStart"/>
      <w:r w:rsidR="00B95F5B">
        <w:t>Tulec</w:t>
      </w:r>
      <w:proofErr w:type="spellEnd"/>
      <w:r w:rsidR="00B95F5B">
        <w:t xml:space="preserve"> Trend </w:t>
      </w:r>
      <w:proofErr w:type="gramStart"/>
      <w:r w:rsidR="00B95F5B">
        <w:t>100.-</w:t>
      </w:r>
      <w:proofErr w:type="gramEnd"/>
    </w:p>
    <w:p w:rsidR="00B95F5B" w:rsidRDefault="00B95F5B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 w:rsidRPr="00B106FA">
        <w:rPr>
          <w:rFonts w:cstheme="minorHAnsi"/>
          <w:sz w:val="24"/>
          <w:szCs w:val="24"/>
        </w:rPr>
        <w:t>Balíček EXCLUSIVE</w:t>
      </w:r>
      <w:r>
        <w:t>……………………………………………………</w:t>
      </w:r>
      <w:proofErr w:type="gramStart"/>
      <w:r>
        <w:t>…...2 800</w:t>
      </w:r>
      <w:proofErr w:type="gramEnd"/>
      <w:r>
        <w:t>.-</w:t>
      </w:r>
    </w:p>
    <w:p w:rsidR="00B95F5B" w:rsidRDefault="00864B24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15</w:t>
      </w:r>
      <w:r w:rsidR="00B95F5B">
        <w:t>ks profesionálně upravených</w:t>
      </w:r>
      <w:r w:rsidR="006A617C">
        <w:t xml:space="preserve"> a vyretušovaných</w:t>
      </w:r>
      <w:r w:rsidR="00B95F5B">
        <w:t xml:space="preserve"> fotografií ve velkém rozlišení,16ks fotografií 13*18</w:t>
      </w:r>
      <w:r w:rsidR="00A84FAD">
        <w:t xml:space="preserve"> tisk,4ks převedeny do </w:t>
      </w:r>
      <w:proofErr w:type="spellStart"/>
      <w:r w:rsidR="00A84FAD">
        <w:t>čb</w:t>
      </w:r>
      <w:proofErr w:type="spellEnd"/>
      <w:r w:rsidR="00A84FAD">
        <w:t>.</w:t>
      </w:r>
    </w:p>
    <w:p w:rsidR="00B95F5B" w:rsidRDefault="00B95F5B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 xml:space="preserve">Dárkový kupón na </w:t>
      </w:r>
      <w:proofErr w:type="gramStart"/>
      <w:r>
        <w:t>100.- do</w:t>
      </w:r>
      <w:proofErr w:type="gramEnd"/>
      <w:r>
        <w:t xml:space="preserve"> prodejen </w:t>
      </w:r>
      <w:proofErr w:type="spellStart"/>
      <w:r>
        <w:t>Tulec</w:t>
      </w:r>
      <w:proofErr w:type="spellEnd"/>
      <w:r>
        <w:t xml:space="preserve"> Trend.</w:t>
      </w:r>
    </w:p>
    <w:p w:rsidR="00B95F5B" w:rsidRDefault="00B95F5B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Focení v ateliéru se spoustou rekvizit a vybavení vhodných pro tento druh focení.</w:t>
      </w:r>
    </w:p>
    <w:p w:rsidR="00B95F5B" w:rsidRDefault="00B95F5B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</w:p>
    <w:p w:rsidR="00B95F5B" w:rsidRDefault="00B95F5B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</w:p>
    <w:p w:rsidR="00B95F5B" w:rsidRDefault="00B95F5B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 w:rsidRPr="00B106FA">
        <w:rPr>
          <w:rFonts w:cstheme="minorHAnsi"/>
          <w:sz w:val="32"/>
          <w:szCs w:val="32"/>
        </w:rPr>
        <w:t>Významné rodinné události u vás doma</w:t>
      </w:r>
      <w:r>
        <w:t>……………………………</w:t>
      </w:r>
      <w:proofErr w:type="gramStart"/>
      <w:r>
        <w:t>3 000.-</w:t>
      </w:r>
      <w:proofErr w:type="gramEnd"/>
    </w:p>
    <w:p w:rsidR="00B106FA" w:rsidRDefault="00B106FA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</w:p>
    <w:p w:rsidR="00B95F5B" w:rsidRDefault="00B95F5B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30ks profesionálně upravených fotografií ve velkém rozlišení,30ks fotografií 13*18</w:t>
      </w:r>
    </w:p>
    <w:p w:rsidR="00381B3C" w:rsidRDefault="00381B3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Délka focení 120-180min.</w:t>
      </w:r>
    </w:p>
    <w:p w:rsidR="00381B3C" w:rsidRDefault="00381B3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</w:p>
    <w:p w:rsidR="00381B3C" w:rsidRPr="00B91D0C" w:rsidRDefault="00381B3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  <w:rPr>
          <w:rFonts w:ascii="Script MT Bold" w:hAnsi="Script MT Bold"/>
        </w:rPr>
      </w:pPr>
    </w:p>
    <w:p w:rsidR="00381B3C" w:rsidRDefault="00226314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rPr>
          <w:rFonts w:cstheme="minorHAnsi"/>
          <w:sz w:val="32"/>
          <w:szCs w:val="32"/>
        </w:rPr>
        <w:t>Te</w:t>
      </w:r>
      <w:r w:rsidR="00381B3C" w:rsidRPr="00B106FA">
        <w:rPr>
          <w:rFonts w:cstheme="minorHAnsi"/>
          <w:sz w:val="32"/>
          <w:szCs w:val="32"/>
        </w:rPr>
        <w:t>matické focení v ateliéru</w:t>
      </w:r>
      <w:r w:rsidR="00381B3C">
        <w:t>………………………………………………….</w:t>
      </w:r>
      <w:r w:rsidR="00664EC9">
        <w:t xml:space="preserve"> </w:t>
      </w:r>
      <w:proofErr w:type="gramStart"/>
      <w:r w:rsidR="00381B3C">
        <w:t>990.-</w:t>
      </w:r>
      <w:proofErr w:type="gramEnd"/>
    </w:p>
    <w:p w:rsidR="00547B35" w:rsidRDefault="00547B35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Délka focení 30-60min.</w:t>
      </w:r>
    </w:p>
    <w:p w:rsidR="00381B3C" w:rsidRDefault="00381B3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8ks profesionálně upravených fotografií ve velkém rozlišení</w:t>
      </w:r>
      <w:r w:rsidR="00124FE1">
        <w:t xml:space="preserve"> a te</w:t>
      </w:r>
      <w:r w:rsidR="00A84FAD">
        <w:t>maticky upravených.</w:t>
      </w:r>
    </w:p>
    <w:p w:rsidR="00381B3C" w:rsidRDefault="00381B3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</w:p>
    <w:p w:rsidR="00381B3C" w:rsidRDefault="00381B3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proofErr w:type="spellStart"/>
      <w:r w:rsidRPr="00B106FA">
        <w:rPr>
          <w:rFonts w:cstheme="minorHAnsi"/>
          <w:sz w:val="32"/>
          <w:szCs w:val="32"/>
        </w:rPr>
        <w:t>Glamour</w:t>
      </w:r>
      <w:proofErr w:type="spellEnd"/>
      <w:r w:rsidRPr="00B106FA">
        <w:rPr>
          <w:rFonts w:cstheme="minorHAnsi"/>
          <w:sz w:val="32"/>
          <w:szCs w:val="32"/>
        </w:rPr>
        <w:t xml:space="preserve"> fotografie</w:t>
      </w:r>
      <w:r>
        <w:t>……………………………………………………………….</w:t>
      </w:r>
      <w:r w:rsidR="00664EC9">
        <w:t xml:space="preserve"> </w:t>
      </w:r>
      <w:proofErr w:type="gramStart"/>
      <w:r>
        <w:t>1 500.-</w:t>
      </w:r>
      <w:proofErr w:type="gramEnd"/>
    </w:p>
    <w:p w:rsidR="00547B35" w:rsidRDefault="00547B35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Délka focení 60-90min.</w:t>
      </w:r>
    </w:p>
    <w:p w:rsidR="00381B3C" w:rsidRDefault="00381B3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12ks profesionálně upravených fotografií ve velkém rozlišení</w:t>
      </w:r>
    </w:p>
    <w:p w:rsidR="00381B3C" w:rsidRDefault="00381B3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proofErr w:type="spellStart"/>
      <w:r>
        <w:t>Glamour</w:t>
      </w:r>
      <w:proofErr w:type="spellEnd"/>
      <w:r>
        <w:t xml:space="preserve"> je fotografický žánr, který má zachytit krásu,</w:t>
      </w:r>
      <w:r w:rsidR="00124FE1">
        <w:t xml:space="preserve"> </w:t>
      </w:r>
      <w:r>
        <w:t>půvab a přitažlivost ženského těla.</w:t>
      </w:r>
      <w:r w:rsidR="00124FE1">
        <w:t xml:space="preserve"> </w:t>
      </w:r>
      <w:r>
        <w:t xml:space="preserve">Do tohoto žánru se řadí, jak zcela oblečená modelka, tak spoře </w:t>
      </w:r>
      <w:proofErr w:type="gramStart"/>
      <w:r>
        <w:t>oděná jejíž</w:t>
      </w:r>
      <w:proofErr w:type="gramEnd"/>
      <w:r>
        <w:t xml:space="preserve"> choulostivé partie jsou vhodně zakryty.</w:t>
      </w:r>
    </w:p>
    <w:p w:rsidR="00381B3C" w:rsidRDefault="00381B3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</w:p>
    <w:p w:rsidR="00547B35" w:rsidRDefault="00547B35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  <w:r>
        <w:t>Součástí focení v ateliéru je vždy drobné občerstvení, abyste se cítili co možná nejlépe před samotným focením.</w:t>
      </w:r>
    </w:p>
    <w:p w:rsidR="006A617C" w:rsidRDefault="006A617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  <w:rPr>
          <w:sz w:val="32"/>
          <w:szCs w:val="32"/>
        </w:rPr>
      </w:pPr>
    </w:p>
    <w:p w:rsidR="006A617C" w:rsidRDefault="006A617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  <w:rPr>
          <w:sz w:val="32"/>
          <w:szCs w:val="32"/>
        </w:rPr>
      </w:pPr>
    </w:p>
    <w:p w:rsidR="006A617C" w:rsidRPr="006A617C" w:rsidRDefault="006A617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  <w:rPr>
          <w:sz w:val="32"/>
          <w:szCs w:val="32"/>
        </w:rPr>
      </w:pPr>
      <w:r>
        <w:rPr>
          <w:sz w:val="32"/>
          <w:szCs w:val="32"/>
        </w:rPr>
        <w:t xml:space="preserve">Svatební balíčky a další informace ke svatebnímu fotografování jsou zasílány samostatně. Kontaktujte nás na e-mail  </w:t>
      </w:r>
      <w:hyperlink r:id="rId5" w:history="1">
        <w:r w:rsidRPr="00056FBC">
          <w:rPr>
            <w:rStyle w:val="Hypertextovodkaz"/>
            <w:sz w:val="32"/>
            <w:szCs w:val="32"/>
          </w:rPr>
          <w:t>foto@tulectrend.cz</w:t>
        </w:r>
      </w:hyperlink>
      <w:r>
        <w:rPr>
          <w:sz w:val="32"/>
          <w:szCs w:val="32"/>
        </w:rPr>
        <w:t xml:space="preserve"> </w:t>
      </w:r>
    </w:p>
    <w:p w:rsidR="00547B35" w:rsidRDefault="00547B35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</w:pPr>
    </w:p>
    <w:p w:rsidR="00B2717C" w:rsidRDefault="00B2717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  <w:rPr>
          <w:rFonts w:ascii="Century" w:hAnsi="Century"/>
          <w:b/>
          <w:u w:val="single"/>
        </w:rPr>
      </w:pPr>
    </w:p>
    <w:p w:rsidR="00B2717C" w:rsidRDefault="00B2717C" w:rsidP="0045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DDDDD" w:themeColor="accent1" w:fill="auto"/>
        <w:rPr>
          <w:rFonts w:ascii="Century" w:hAnsi="Century"/>
          <w:b/>
          <w:u w:val="single"/>
        </w:rPr>
      </w:pPr>
    </w:p>
    <w:p w:rsidR="00226314" w:rsidRDefault="00226314" w:rsidP="00B106FA">
      <w:pPr>
        <w:rPr>
          <w:rFonts w:ascii="Century" w:hAnsi="Century"/>
          <w:b/>
          <w:u w:val="single"/>
        </w:rPr>
      </w:pPr>
    </w:p>
    <w:p w:rsidR="00226314" w:rsidRDefault="00226314" w:rsidP="00B106FA">
      <w:pPr>
        <w:rPr>
          <w:rFonts w:ascii="Century" w:hAnsi="Century"/>
          <w:b/>
          <w:u w:val="single"/>
        </w:rPr>
      </w:pPr>
    </w:p>
    <w:p w:rsidR="00226314" w:rsidRDefault="00226314" w:rsidP="00B106FA">
      <w:pPr>
        <w:rPr>
          <w:rFonts w:ascii="Century" w:hAnsi="Century"/>
          <w:b/>
          <w:u w:val="single"/>
        </w:rPr>
      </w:pPr>
    </w:p>
    <w:p w:rsidR="00B106FA" w:rsidRPr="00B2717C" w:rsidRDefault="00B106FA" w:rsidP="00B106FA">
      <w:pPr>
        <w:rPr>
          <w:rFonts w:ascii="Century" w:hAnsi="Century"/>
          <w:b/>
          <w:u w:val="single"/>
        </w:rPr>
      </w:pPr>
      <w:r w:rsidRPr="00B2717C">
        <w:rPr>
          <w:rFonts w:ascii="Century" w:hAnsi="Century"/>
          <w:b/>
          <w:u w:val="single"/>
        </w:rPr>
        <w:t xml:space="preserve">Objednání fotoslužeb se </w:t>
      </w:r>
      <w:r w:rsidRPr="00B2717C">
        <w:rPr>
          <w:rFonts w:ascii="Century" w:hAnsi="Century" w:cs="Cambria"/>
          <w:b/>
          <w:u w:val="single"/>
        </w:rPr>
        <w:t>ř</w:t>
      </w:r>
      <w:r w:rsidRPr="00B2717C">
        <w:rPr>
          <w:rFonts w:ascii="Century" w:hAnsi="Century" w:cs="Script MT Bold"/>
          <w:b/>
          <w:u w:val="single"/>
        </w:rPr>
        <w:t>í</w:t>
      </w:r>
      <w:r w:rsidRPr="00B2717C">
        <w:rPr>
          <w:rFonts w:ascii="Century" w:hAnsi="Century"/>
          <w:b/>
          <w:u w:val="single"/>
        </w:rPr>
        <w:t>d</w:t>
      </w:r>
      <w:r w:rsidRPr="00B2717C">
        <w:rPr>
          <w:rFonts w:ascii="Century" w:hAnsi="Century" w:cs="Script MT Bold"/>
          <w:b/>
          <w:u w:val="single"/>
        </w:rPr>
        <w:t>í</w:t>
      </w:r>
      <w:r w:rsidRPr="00B2717C">
        <w:rPr>
          <w:rFonts w:ascii="Century" w:hAnsi="Century"/>
          <w:b/>
          <w:u w:val="single"/>
        </w:rPr>
        <w:t xml:space="preserve"> obchodn</w:t>
      </w:r>
      <w:r w:rsidRPr="00B2717C">
        <w:rPr>
          <w:rFonts w:ascii="Century" w:hAnsi="Century" w:cs="Script MT Bold"/>
          <w:b/>
          <w:u w:val="single"/>
        </w:rPr>
        <w:t>í</w:t>
      </w:r>
      <w:r w:rsidRPr="00B2717C">
        <w:rPr>
          <w:rFonts w:ascii="Century" w:hAnsi="Century"/>
          <w:b/>
          <w:u w:val="single"/>
        </w:rPr>
        <w:t>mi podm</w:t>
      </w:r>
      <w:r w:rsidRPr="00B2717C">
        <w:rPr>
          <w:rFonts w:ascii="Century" w:hAnsi="Century" w:cs="Script MT Bold"/>
          <w:b/>
          <w:u w:val="single"/>
        </w:rPr>
        <w:t>í</w:t>
      </w:r>
      <w:r w:rsidRPr="00B2717C">
        <w:rPr>
          <w:rFonts w:ascii="Century" w:hAnsi="Century"/>
          <w:b/>
          <w:u w:val="single"/>
        </w:rPr>
        <w:t>nkami spole</w:t>
      </w:r>
      <w:r w:rsidRPr="00B2717C">
        <w:rPr>
          <w:rFonts w:ascii="Century" w:hAnsi="Century" w:cs="Cambria"/>
          <w:b/>
          <w:u w:val="single"/>
        </w:rPr>
        <w:t>č</w:t>
      </w:r>
      <w:r w:rsidRPr="00B2717C">
        <w:rPr>
          <w:rFonts w:ascii="Century" w:hAnsi="Century"/>
          <w:b/>
          <w:u w:val="single"/>
        </w:rPr>
        <w:t xml:space="preserve">nosti </w:t>
      </w:r>
    </w:p>
    <w:p w:rsidR="00B106FA" w:rsidRPr="002976BF" w:rsidRDefault="00B106FA" w:rsidP="00B106FA">
      <w:pPr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sz w:val="48"/>
          <w:szCs w:val="48"/>
        </w:rPr>
        <w:t xml:space="preserve">   </w:t>
      </w:r>
      <w:proofErr w:type="spellStart"/>
      <w:r w:rsidRPr="002976BF">
        <w:rPr>
          <w:rFonts w:ascii="Palace Script MT" w:hAnsi="Palace Script MT"/>
          <w:sz w:val="72"/>
          <w:szCs w:val="72"/>
        </w:rPr>
        <w:t>Tulec</w:t>
      </w:r>
      <w:proofErr w:type="spellEnd"/>
      <w:r w:rsidRPr="002976BF">
        <w:rPr>
          <w:rFonts w:ascii="Palace Script MT" w:hAnsi="Palace Script MT"/>
          <w:sz w:val="72"/>
          <w:szCs w:val="72"/>
        </w:rPr>
        <w:t xml:space="preserve">  J &amp;T   Trend  </w:t>
      </w:r>
      <w:proofErr w:type="spellStart"/>
      <w:r w:rsidRPr="002976BF">
        <w:rPr>
          <w:rFonts w:ascii="Palace Script MT" w:hAnsi="Palace Script MT"/>
          <w:sz w:val="72"/>
          <w:szCs w:val="72"/>
        </w:rPr>
        <w:t>photography</w:t>
      </w:r>
      <w:proofErr w:type="spellEnd"/>
    </w:p>
    <w:p w:rsidR="00B106FA" w:rsidRPr="006A617C" w:rsidRDefault="00B106FA" w:rsidP="00B106FA">
      <w:pPr>
        <w:rPr>
          <w:rFonts w:ascii="Century" w:hAnsi="Century"/>
          <w:sz w:val="20"/>
          <w:szCs w:val="20"/>
        </w:rPr>
      </w:pPr>
    </w:p>
    <w:p w:rsidR="00B106FA" w:rsidRPr="00A42D7F" w:rsidRDefault="006A617C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lastRenderedPageBreak/>
        <w:t>Objednání fotografování</w:t>
      </w:r>
      <w:r w:rsidR="00B106FA" w:rsidRPr="00A42D7F">
        <w:rPr>
          <w:rFonts w:ascii="Century" w:hAnsi="Century"/>
          <w:sz w:val="18"/>
          <w:szCs w:val="18"/>
        </w:rPr>
        <w:t xml:space="preserve"> probíhá e mailem </w:t>
      </w:r>
    </w:p>
    <w:p w:rsidR="00B106FA" w:rsidRPr="00A42D7F" w:rsidRDefault="00B106FA" w:rsidP="00B106FA">
      <w:pPr>
        <w:rPr>
          <w:rFonts w:ascii="Century" w:hAnsi="Century"/>
          <w:b/>
          <w:sz w:val="18"/>
          <w:szCs w:val="18"/>
          <w:u w:val="single"/>
        </w:rPr>
      </w:pPr>
      <w:r w:rsidRPr="00A42D7F">
        <w:rPr>
          <w:rFonts w:ascii="Century" w:hAnsi="Century"/>
          <w:b/>
          <w:sz w:val="18"/>
          <w:szCs w:val="18"/>
          <w:u w:val="single"/>
        </w:rPr>
        <w:t>foto@tulectrend.cz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 xml:space="preserve"> a je vhodné s dostate</w:t>
      </w:r>
      <w:r w:rsidRPr="00A42D7F">
        <w:rPr>
          <w:rFonts w:ascii="Century" w:hAnsi="Century" w:cs="Cambria"/>
          <w:sz w:val="18"/>
          <w:szCs w:val="18"/>
        </w:rPr>
        <w:t>č</w:t>
      </w:r>
      <w:r w:rsidRPr="00A42D7F">
        <w:rPr>
          <w:rFonts w:ascii="Century" w:hAnsi="Century"/>
          <w:sz w:val="18"/>
          <w:szCs w:val="18"/>
        </w:rPr>
        <w:t>n</w:t>
      </w:r>
      <w:r w:rsidRPr="00A42D7F">
        <w:rPr>
          <w:rFonts w:ascii="Century" w:hAnsi="Century" w:cs="Script MT Bold"/>
          <w:sz w:val="18"/>
          <w:szCs w:val="18"/>
        </w:rPr>
        <w:t>ý</w:t>
      </w:r>
      <w:r w:rsidRPr="00A42D7F">
        <w:rPr>
          <w:rFonts w:ascii="Century" w:hAnsi="Century"/>
          <w:sz w:val="18"/>
          <w:szCs w:val="18"/>
        </w:rPr>
        <w:t>m p</w:t>
      </w:r>
      <w:r w:rsidRPr="00A42D7F">
        <w:rPr>
          <w:rFonts w:ascii="Century" w:hAnsi="Century" w:cs="Cambria"/>
          <w:sz w:val="18"/>
          <w:szCs w:val="18"/>
        </w:rPr>
        <w:t>ř</w:t>
      </w:r>
      <w:r w:rsidRPr="00A42D7F">
        <w:rPr>
          <w:rFonts w:ascii="Century" w:hAnsi="Century"/>
          <w:sz w:val="18"/>
          <w:szCs w:val="18"/>
        </w:rPr>
        <w:t>edstihem 2-4 m</w:t>
      </w:r>
      <w:r w:rsidRPr="00A42D7F">
        <w:rPr>
          <w:rFonts w:ascii="Century" w:hAnsi="Century" w:cs="Cambria"/>
          <w:sz w:val="18"/>
          <w:szCs w:val="18"/>
        </w:rPr>
        <w:t>ě</w:t>
      </w:r>
      <w:r w:rsidRPr="00A42D7F">
        <w:rPr>
          <w:rFonts w:ascii="Century" w:hAnsi="Century"/>
          <w:sz w:val="18"/>
          <w:szCs w:val="18"/>
        </w:rPr>
        <w:t>s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>ce, aby bylo mo</w:t>
      </w:r>
      <w:r w:rsidRPr="00A42D7F">
        <w:rPr>
          <w:rFonts w:ascii="Century" w:hAnsi="Century" w:cs="Script MT Bold"/>
          <w:sz w:val="18"/>
          <w:szCs w:val="18"/>
        </w:rPr>
        <w:t>ž</w:t>
      </w:r>
      <w:r w:rsidRPr="00A42D7F">
        <w:rPr>
          <w:rFonts w:ascii="Century" w:hAnsi="Century"/>
          <w:sz w:val="18"/>
          <w:szCs w:val="18"/>
        </w:rPr>
        <w:t>n</w:t>
      </w:r>
      <w:r w:rsidRPr="00A42D7F">
        <w:rPr>
          <w:rFonts w:ascii="Century" w:hAnsi="Century" w:cs="Script MT Bold"/>
          <w:sz w:val="18"/>
          <w:szCs w:val="18"/>
        </w:rPr>
        <w:t>é</w:t>
      </w:r>
      <w:r w:rsidRPr="00A42D7F">
        <w:rPr>
          <w:rFonts w:ascii="Century" w:hAnsi="Century"/>
          <w:sz w:val="18"/>
          <w:szCs w:val="18"/>
        </w:rPr>
        <w:t xml:space="preserve"> zvolit spole</w:t>
      </w:r>
      <w:r w:rsidRPr="00A42D7F">
        <w:rPr>
          <w:rFonts w:ascii="Century" w:hAnsi="Century" w:cs="Cambria"/>
          <w:sz w:val="18"/>
          <w:szCs w:val="18"/>
        </w:rPr>
        <w:t>č</w:t>
      </w:r>
      <w:r w:rsidRPr="00A42D7F">
        <w:rPr>
          <w:rFonts w:ascii="Century" w:hAnsi="Century"/>
          <w:sz w:val="18"/>
          <w:szCs w:val="18"/>
        </w:rPr>
        <w:t>n</w:t>
      </w:r>
      <w:r w:rsidRPr="00A42D7F">
        <w:rPr>
          <w:rFonts w:ascii="Century" w:hAnsi="Century" w:cs="Cambria"/>
          <w:sz w:val="18"/>
          <w:szCs w:val="18"/>
        </w:rPr>
        <w:t>ě</w:t>
      </w:r>
      <w:r w:rsidRPr="00A42D7F">
        <w:rPr>
          <w:rFonts w:ascii="Century" w:hAnsi="Century"/>
          <w:sz w:val="18"/>
          <w:szCs w:val="18"/>
        </w:rPr>
        <w:t xml:space="preserve"> vyhovuj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>c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 xml:space="preserve"> term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>n. Jeden den p</w:t>
      </w:r>
      <w:r w:rsidRPr="00A42D7F">
        <w:rPr>
          <w:rFonts w:ascii="Century" w:hAnsi="Century" w:cs="Cambria"/>
          <w:sz w:val="18"/>
          <w:szCs w:val="18"/>
        </w:rPr>
        <w:t>ř</w:t>
      </w:r>
      <w:r w:rsidRPr="00A42D7F">
        <w:rPr>
          <w:rFonts w:ascii="Century" w:hAnsi="Century"/>
          <w:sz w:val="18"/>
          <w:szCs w:val="18"/>
        </w:rPr>
        <w:t>ed samotn</w:t>
      </w:r>
      <w:r w:rsidRPr="00A42D7F">
        <w:rPr>
          <w:rFonts w:ascii="Century" w:hAnsi="Century" w:cs="Script MT Bold"/>
          <w:sz w:val="18"/>
          <w:szCs w:val="18"/>
        </w:rPr>
        <w:t>ý</w:t>
      </w:r>
      <w:r w:rsidRPr="00A42D7F">
        <w:rPr>
          <w:rFonts w:ascii="Century" w:hAnsi="Century"/>
          <w:sz w:val="18"/>
          <w:szCs w:val="18"/>
        </w:rPr>
        <w:t>m fotografov</w:t>
      </w:r>
      <w:r w:rsidRPr="00A42D7F">
        <w:rPr>
          <w:rFonts w:ascii="Century" w:hAnsi="Century" w:cs="Script MT Bold"/>
          <w:sz w:val="18"/>
          <w:szCs w:val="18"/>
        </w:rPr>
        <w:t>á</w:t>
      </w:r>
      <w:r w:rsidRPr="00A42D7F">
        <w:rPr>
          <w:rFonts w:ascii="Century" w:hAnsi="Century"/>
          <w:sz w:val="18"/>
          <w:szCs w:val="18"/>
        </w:rPr>
        <w:t>n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>m nám prosím potvr</w:t>
      </w:r>
      <w:r w:rsidRPr="00A42D7F">
        <w:rPr>
          <w:rFonts w:ascii="Century" w:hAnsi="Century" w:cs="Cambria"/>
          <w:sz w:val="18"/>
          <w:szCs w:val="18"/>
        </w:rPr>
        <w:t>ď</w:t>
      </w:r>
      <w:r w:rsidRPr="00A42D7F">
        <w:rPr>
          <w:rFonts w:ascii="Century" w:hAnsi="Century"/>
          <w:sz w:val="18"/>
          <w:szCs w:val="18"/>
        </w:rPr>
        <w:t>te, že se dostavíte v p</w:t>
      </w:r>
      <w:r w:rsidRPr="00A42D7F">
        <w:rPr>
          <w:rFonts w:ascii="Century" w:hAnsi="Century" w:cs="Cambria"/>
          <w:sz w:val="18"/>
          <w:szCs w:val="18"/>
        </w:rPr>
        <w:t>ř</w:t>
      </w:r>
      <w:r w:rsidRPr="00A42D7F">
        <w:rPr>
          <w:rFonts w:ascii="Century" w:hAnsi="Century"/>
          <w:sz w:val="18"/>
          <w:szCs w:val="18"/>
        </w:rPr>
        <w:t xml:space="preserve">edem domluvený </w:t>
      </w:r>
      <w:proofErr w:type="gramStart"/>
      <w:r w:rsidRPr="00A42D7F">
        <w:rPr>
          <w:rFonts w:ascii="Century" w:hAnsi="Century"/>
          <w:sz w:val="18"/>
          <w:szCs w:val="18"/>
        </w:rPr>
        <w:t>termín</w:t>
      </w:r>
      <w:proofErr w:type="gramEnd"/>
      <w:r w:rsidRPr="00A42D7F">
        <w:rPr>
          <w:rFonts w:ascii="Century" w:hAnsi="Century"/>
          <w:sz w:val="18"/>
          <w:szCs w:val="18"/>
        </w:rPr>
        <w:t>.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>V případě nemoci nebo jiné nenadále situace nás prosím okamžitě informujte, že se nemůžete dostavit v uvedeném termínu. Pokud nějaká nenadálá situace bude z naší strany, budeme Vás okamžitě informovat také.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>Délka fotografování je sou</w:t>
      </w:r>
      <w:r w:rsidRPr="00A42D7F">
        <w:rPr>
          <w:rFonts w:ascii="Century" w:hAnsi="Century" w:cs="Cambria"/>
          <w:sz w:val="18"/>
          <w:szCs w:val="18"/>
        </w:rPr>
        <w:t>č</w:t>
      </w:r>
      <w:r w:rsidRPr="00A42D7F">
        <w:rPr>
          <w:rFonts w:ascii="Century" w:hAnsi="Century" w:cs="Script MT Bold"/>
          <w:sz w:val="18"/>
          <w:szCs w:val="18"/>
        </w:rPr>
        <w:t>á</w:t>
      </w:r>
      <w:r w:rsidRPr="00A42D7F">
        <w:rPr>
          <w:rFonts w:ascii="Century" w:hAnsi="Century"/>
          <w:sz w:val="18"/>
          <w:szCs w:val="18"/>
        </w:rPr>
        <w:t>st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 xml:space="preserve"> informac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 xml:space="preserve"> ke zvolen</w:t>
      </w:r>
      <w:r w:rsidRPr="00A42D7F">
        <w:rPr>
          <w:rFonts w:ascii="Century" w:hAnsi="Century" w:cs="Script MT Bold"/>
          <w:sz w:val="18"/>
          <w:szCs w:val="18"/>
        </w:rPr>
        <w:t>é</w:t>
      </w:r>
      <w:r w:rsidRPr="00A42D7F">
        <w:rPr>
          <w:rFonts w:ascii="Century" w:hAnsi="Century"/>
          <w:sz w:val="18"/>
          <w:szCs w:val="18"/>
        </w:rPr>
        <w:t>mu bal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 w:cs="Cambria"/>
          <w:sz w:val="18"/>
          <w:szCs w:val="18"/>
        </w:rPr>
        <w:t>č</w:t>
      </w:r>
      <w:r w:rsidRPr="00A42D7F">
        <w:rPr>
          <w:rFonts w:ascii="Century" w:hAnsi="Century"/>
          <w:sz w:val="18"/>
          <w:szCs w:val="18"/>
        </w:rPr>
        <w:t>ku.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 w:cs="Cambria"/>
          <w:sz w:val="18"/>
          <w:szCs w:val="18"/>
        </w:rPr>
        <w:t>Č</w:t>
      </w:r>
      <w:r w:rsidRPr="00A42D7F">
        <w:rPr>
          <w:rFonts w:ascii="Century" w:hAnsi="Century" w:cs="Script MT Bold"/>
          <w:sz w:val="18"/>
          <w:szCs w:val="18"/>
        </w:rPr>
        <w:t>á</w:t>
      </w:r>
      <w:r w:rsidRPr="00A42D7F">
        <w:rPr>
          <w:rFonts w:ascii="Century" w:hAnsi="Century"/>
          <w:sz w:val="18"/>
          <w:szCs w:val="18"/>
        </w:rPr>
        <w:t>stka za fotoslu</w:t>
      </w:r>
      <w:r w:rsidRPr="00A42D7F">
        <w:rPr>
          <w:rFonts w:ascii="Century" w:hAnsi="Century" w:cs="Script MT Bold"/>
          <w:sz w:val="18"/>
          <w:szCs w:val="18"/>
        </w:rPr>
        <w:t>ž</w:t>
      </w:r>
      <w:r w:rsidRPr="00A42D7F">
        <w:rPr>
          <w:rFonts w:ascii="Century" w:hAnsi="Century"/>
          <w:sz w:val="18"/>
          <w:szCs w:val="18"/>
        </w:rPr>
        <w:t>by je splatn</w:t>
      </w:r>
      <w:r w:rsidRPr="00A42D7F">
        <w:rPr>
          <w:rFonts w:ascii="Century" w:hAnsi="Century" w:cs="Script MT Bold"/>
          <w:sz w:val="18"/>
          <w:szCs w:val="18"/>
        </w:rPr>
        <w:t>á</w:t>
      </w:r>
      <w:r w:rsidRPr="00A42D7F">
        <w:rPr>
          <w:rFonts w:ascii="Century" w:hAnsi="Century"/>
          <w:sz w:val="18"/>
          <w:szCs w:val="18"/>
        </w:rPr>
        <w:t xml:space="preserve"> ihned po focen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 xml:space="preserve"> v</w:t>
      </w:r>
      <w:r w:rsidRPr="00A42D7F">
        <w:rPr>
          <w:rFonts w:ascii="Century" w:hAnsi="Century" w:cs="Script MT Bold"/>
          <w:sz w:val="18"/>
          <w:szCs w:val="18"/>
        </w:rPr>
        <w:t> </w:t>
      </w:r>
      <w:r w:rsidRPr="00A42D7F">
        <w:rPr>
          <w:rFonts w:ascii="Century" w:hAnsi="Century"/>
          <w:sz w:val="18"/>
          <w:szCs w:val="18"/>
        </w:rPr>
        <w:t>hotovosti, nebo p</w:t>
      </w:r>
      <w:r w:rsidRPr="00A42D7F">
        <w:rPr>
          <w:rFonts w:ascii="Century" w:hAnsi="Century" w:cs="Cambria"/>
          <w:sz w:val="18"/>
          <w:szCs w:val="18"/>
        </w:rPr>
        <w:t>ř</w:t>
      </w:r>
      <w:r w:rsidRPr="00A42D7F">
        <w:rPr>
          <w:rFonts w:ascii="Century" w:hAnsi="Century"/>
          <w:sz w:val="18"/>
          <w:szCs w:val="18"/>
        </w:rPr>
        <w:t xml:space="preserve">evodem na </w:t>
      </w:r>
      <w:r w:rsidRPr="00A42D7F">
        <w:rPr>
          <w:rFonts w:ascii="Century" w:hAnsi="Century" w:cs="Script MT Bold"/>
          <w:sz w:val="18"/>
          <w:szCs w:val="18"/>
        </w:rPr>
        <w:t>ú</w:t>
      </w:r>
      <w:r w:rsidRPr="00A42D7F">
        <w:rPr>
          <w:rFonts w:ascii="Century" w:hAnsi="Century" w:cs="Cambria"/>
          <w:sz w:val="18"/>
          <w:szCs w:val="18"/>
        </w:rPr>
        <w:t>č</w:t>
      </w:r>
      <w:r w:rsidRPr="00A42D7F">
        <w:rPr>
          <w:rFonts w:ascii="Century" w:hAnsi="Century"/>
          <w:sz w:val="18"/>
          <w:szCs w:val="18"/>
        </w:rPr>
        <w:t xml:space="preserve">et tak, aby byla </w:t>
      </w:r>
      <w:r w:rsidRPr="00A42D7F">
        <w:rPr>
          <w:rFonts w:ascii="Century" w:hAnsi="Century" w:cs="Cambria"/>
          <w:sz w:val="18"/>
          <w:szCs w:val="18"/>
        </w:rPr>
        <w:t>č</w:t>
      </w:r>
      <w:r w:rsidRPr="00A42D7F">
        <w:rPr>
          <w:rFonts w:ascii="Century" w:hAnsi="Century" w:cs="Script MT Bold"/>
          <w:sz w:val="18"/>
          <w:szCs w:val="18"/>
        </w:rPr>
        <w:t>á</w:t>
      </w:r>
      <w:r w:rsidRPr="00A42D7F">
        <w:rPr>
          <w:rFonts w:ascii="Century" w:hAnsi="Century"/>
          <w:sz w:val="18"/>
          <w:szCs w:val="18"/>
        </w:rPr>
        <w:t>stka p</w:t>
      </w:r>
      <w:r w:rsidRPr="00A42D7F">
        <w:rPr>
          <w:rFonts w:ascii="Century" w:hAnsi="Century" w:cs="Cambria"/>
          <w:sz w:val="18"/>
          <w:szCs w:val="18"/>
        </w:rPr>
        <w:t>ř</w:t>
      </w:r>
      <w:r w:rsidRPr="00A42D7F">
        <w:rPr>
          <w:rFonts w:ascii="Century" w:hAnsi="Century"/>
          <w:sz w:val="18"/>
          <w:szCs w:val="18"/>
        </w:rPr>
        <w:t>ips</w:t>
      </w:r>
      <w:r w:rsidRPr="00A42D7F">
        <w:rPr>
          <w:rFonts w:ascii="Century" w:hAnsi="Century" w:cs="Script MT Bold"/>
          <w:sz w:val="18"/>
          <w:szCs w:val="18"/>
        </w:rPr>
        <w:t>á</w:t>
      </w:r>
      <w:r w:rsidRPr="00A42D7F">
        <w:rPr>
          <w:rFonts w:ascii="Century" w:hAnsi="Century"/>
          <w:sz w:val="18"/>
          <w:szCs w:val="18"/>
        </w:rPr>
        <w:t>na nejpozd</w:t>
      </w:r>
      <w:r w:rsidRPr="00A42D7F">
        <w:rPr>
          <w:rFonts w:ascii="Century" w:hAnsi="Century" w:cs="Cambria"/>
          <w:sz w:val="18"/>
          <w:szCs w:val="18"/>
        </w:rPr>
        <w:t>ě</w:t>
      </w:r>
      <w:r w:rsidRPr="00A42D7F">
        <w:rPr>
          <w:rFonts w:ascii="Century" w:hAnsi="Century"/>
          <w:sz w:val="18"/>
          <w:szCs w:val="18"/>
        </w:rPr>
        <w:t>ji v</w:t>
      </w:r>
      <w:r w:rsidRPr="00A42D7F">
        <w:rPr>
          <w:rFonts w:ascii="Century" w:hAnsi="Century" w:cs="Script MT Bold"/>
          <w:sz w:val="18"/>
          <w:szCs w:val="18"/>
        </w:rPr>
        <w:t> </w:t>
      </w:r>
      <w:r w:rsidRPr="00A42D7F">
        <w:rPr>
          <w:rFonts w:ascii="Century" w:hAnsi="Century"/>
          <w:sz w:val="18"/>
          <w:szCs w:val="18"/>
        </w:rPr>
        <w:t>den focen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>.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>Náhledové fotografie k výb</w:t>
      </w:r>
      <w:r w:rsidRPr="00A42D7F">
        <w:rPr>
          <w:rFonts w:ascii="Century" w:hAnsi="Century" w:cs="Cambria"/>
          <w:sz w:val="18"/>
          <w:szCs w:val="18"/>
        </w:rPr>
        <w:t>ě</w:t>
      </w:r>
      <w:r w:rsidRPr="00A42D7F">
        <w:rPr>
          <w:rFonts w:ascii="Century" w:hAnsi="Century"/>
          <w:sz w:val="18"/>
          <w:szCs w:val="18"/>
        </w:rPr>
        <w:t>ru a dalším úpravám dle zvoleného balí</w:t>
      </w:r>
      <w:r w:rsidRPr="00A42D7F">
        <w:rPr>
          <w:rFonts w:ascii="Century" w:hAnsi="Century" w:cs="Cambria"/>
          <w:sz w:val="18"/>
          <w:szCs w:val="18"/>
        </w:rPr>
        <w:t>č</w:t>
      </w:r>
      <w:r w:rsidRPr="00A42D7F">
        <w:rPr>
          <w:rFonts w:ascii="Century" w:hAnsi="Century"/>
          <w:sz w:val="18"/>
          <w:szCs w:val="18"/>
        </w:rPr>
        <w:t>ku jsou zas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>l</w:t>
      </w:r>
      <w:r w:rsidRPr="00A42D7F">
        <w:rPr>
          <w:rFonts w:ascii="Century" w:hAnsi="Century" w:cs="Script MT Bold"/>
          <w:sz w:val="18"/>
          <w:szCs w:val="18"/>
        </w:rPr>
        <w:t>á</w:t>
      </w:r>
      <w:r w:rsidRPr="00A42D7F">
        <w:rPr>
          <w:rFonts w:ascii="Century" w:hAnsi="Century"/>
          <w:sz w:val="18"/>
          <w:szCs w:val="18"/>
        </w:rPr>
        <w:t>ny do 7 dn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>. Dle autorského zákona nesmí být tyto fotografie zveřejněny a upravovány. Nejsou vlastnictvím klienta, ale slouží pouze k výběru.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>Doba zpracování fotografií je 2-4 týdny od dodání vybraných fotografií zpět k úprav</w:t>
      </w:r>
      <w:r w:rsidRPr="00A42D7F">
        <w:rPr>
          <w:rFonts w:ascii="Century" w:hAnsi="Century" w:cs="Cambria"/>
          <w:sz w:val="18"/>
          <w:szCs w:val="18"/>
        </w:rPr>
        <w:t>ě</w:t>
      </w:r>
      <w:r w:rsidRPr="00A42D7F">
        <w:rPr>
          <w:rFonts w:ascii="Century" w:hAnsi="Century"/>
          <w:sz w:val="18"/>
          <w:szCs w:val="18"/>
        </w:rPr>
        <w:t>.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>Obvykle je doba zpracování do 2 týdn</w:t>
      </w:r>
      <w:r w:rsidRPr="00A42D7F">
        <w:rPr>
          <w:rFonts w:ascii="Century" w:hAnsi="Century" w:cs="Cambria"/>
          <w:sz w:val="18"/>
          <w:szCs w:val="18"/>
        </w:rPr>
        <w:t>ů</w:t>
      </w:r>
      <w:r w:rsidRPr="00A42D7F">
        <w:rPr>
          <w:rFonts w:ascii="Century" w:hAnsi="Century"/>
          <w:sz w:val="18"/>
          <w:szCs w:val="18"/>
        </w:rPr>
        <w:t>, v</w:t>
      </w:r>
      <w:r w:rsidRPr="00A42D7F">
        <w:rPr>
          <w:rFonts w:ascii="Century" w:hAnsi="Century" w:cs="Script MT Bold"/>
          <w:sz w:val="18"/>
          <w:szCs w:val="18"/>
        </w:rPr>
        <w:t> </w:t>
      </w:r>
      <w:r w:rsidRPr="00A42D7F">
        <w:rPr>
          <w:rFonts w:ascii="Century" w:hAnsi="Century"/>
          <w:sz w:val="18"/>
          <w:szCs w:val="18"/>
        </w:rPr>
        <w:t>p</w:t>
      </w:r>
      <w:r w:rsidRPr="00A42D7F">
        <w:rPr>
          <w:rFonts w:ascii="Century" w:hAnsi="Century" w:cs="Cambria"/>
          <w:sz w:val="18"/>
          <w:szCs w:val="18"/>
        </w:rPr>
        <w:t>ř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>pad</w:t>
      </w:r>
      <w:r w:rsidRPr="00A42D7F">
        <w:rPr>
          <w:rFonts w:ascii="Century" w:hAnsi="Century" w:cs="Cambria"/>
          <w:sz w:val="18"/>
          <w:szCs w:val="18"/>
        </w:rPr>
        <w:t>ě</w:t>
      </w:r>
      <w:r w:rsidRPr="00A42D7F">
        <w:rPr>
          <w:rFonts w:ascii="Century" w:hAnsi="Century"/>
          <w:sz w:val="18"/>
          <w:szCs w:val="18"/>
        </w:rPr>
        <w:t xml:space="preserve"> v</w:t>
      </w:r>
      <w:r w:rsidRPr="00A42D7F">
        <w:rPr>
          <w:rFonts w:ascii="Century" w:hAnsi="Century" w:cs="Cambria"/>
          <w:sz w:val="18"/>
          <w:szCs w:val="18"/>
        </w:rPr>
        <w:t>ě</w:t>
      </w:r>
      <w:r w:rsidRPr="00A42D7F">
        <w:rPr>
          <w:rFonts w:ascii="Century" w:hAnsi="Century"/>
          <w:sz w:val="18"/>
          <w:szCs w:val="18"/>
        </w:rPr>
        <w:t>t</w:t>
      </w:r>
      <w:r w:rsidRPr="00A42D7F">
        <w:rPr>
          <w:rFonts w:ascii="Century" w:hAnsi="Century" w:cs="Script MT Bold"/>
          <w:sz w:val="18"/>
          <w:szCs w:val="18"/>
        </w:rPr>
        <w:t>ší</w:t>
      </w:r>
      <w:r w:rsidRPr="00A42D7F">
        <w:rPr>
          <w:rFonts w:ascii="Century" w:hAnsi="Century"/>
          <w:sz w:val="18"/>
          <w:szCs w:val="18"/>
        </w:rPr>
        <w:t xml:space="preserve">ch </w:t>
      </w:r>
      <w:r w:rsidRPr="00A42D7F">
        <w:rPr>
          <w:rFonts w:ascii="Century" w:hAnsi="Century" w:cs="Script MT Bold"/>
          <w:sz w:val="18"/>
          <w:szCs w:val="18"/>
        </w:rPr>
        <w:t>ú</w:t>
      </w:r>
      <w:r w:rsidRPr="00A42D7F">
        <w:rPr>
          <w:rFonts w:ascii="Century" w:hAnsi="Century"/>
          <w:sz w:val="18"/>
          <w:szCs w:val="18"/>
        </w:rPr>
        <w:t>prav se m</w:t>
      </w:r>
      <w:r w:rsidRPr="00A42D7F">
        <w:rPr>
          <w:rFonts w:ascii="Century" w:hAnsi="Century" w:cs="Cambria"/>
          <w:sz w:val="18"/>
          <w:szCs w:val="18"/>
        </w:rPr>
        <w:t>ů</w:t>
      </w:r>
      <w:r w:rsidRPr="00A42D7F">
        <w:rPr>
          <w:rFonts w:ascii="Century" w:hAnsi="Century" w:cs="Script MT Bold"/>
          <w:sz w:val="18"/>
          <w:szCs w:val="18"/>
        </w:rPr>
        <w:t>ž</w:t>
      </w:r>
      <w:r w:rsidRPr="00A42D7F">
        <w:rPr>
          <w:rFonts w:ascii="Century" w:hAnsi="Century"/>
          <w:sz w:val="18"/>
          <w:szCs w:val="18"/>
        </w:rPr>
        <w:t>e prot</w:t>
      </w:r>
      <w:r w:rsidRPr="00A42D7F">
        <w:rPr>
          <w:rFonts w:ascii="Century" w:hAnsi="Century" w:cs="Script MT Bold"/>
          <w:sz w:val="18"/>
          <w:szCs w:val="18"/>
        </w:rPr>
        <w:t>á</w:t>
      </w:r>
      <w:r w:rsidRPr="00A42D7F">
        <w:rPr>
          <w:rFonts w:ascii="Century" w:hAnsi="Century"/>
          <w:sz w:val="18"/>
          <w:szCs w:val="18"/>
        </w:rPr>
        <w:t>hnout na 2-4 t</w:t>
      </w:r>
      <w:r w:rsidRPr="00A42D7F">
        <w:rPr>
          <w:rFonts w:ascii="Century" w:hAnsi="Century" w:cs="Script MT Bold"/>
          <w:sz w:val="18"/>
          <w:szCs w:val="18"/>
        </w:rPr>
        <w:t>ý</w:t>
      </w:r>
      <w:r w:rsidRPr="00A42D7F">
        <w:rPr>
          <w:rFonts w:ascii="Century" w:hAnsi="Century"/>
          <w:sz w:val="18"/>
          <w:szCs w:val="18"/>
        </w:rPr>
        <w:t>dny.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>U svatebního balí</w:t>
      </w:r>
      <w:r w:rsidRPr="00A42D7F">
        <w:rPr>
          <w:rFonts w:ascii="Century" w:hAnsi="Century" w:cs="Cambria"/>
          <w:sz w:val="18"/>
          <w:szCs w:val="18"/>
        </w:rPr>
        <w:t>č</w:t>
      </w:r>
      <w:r w:rsidRPr="00A42D7F">
        <w:rPr>
          <w:rFonts w:ascii="Century" w:hAnsi="Century"/>
          <w:sz w:val="18"/>
          <w:szCs w:val="18"/>
        </w:rPr>
        <w:t>ku je doba zpracování do 4 týdn</w:t>
      </w:r>
      <w:r w:rsidRPr="00A42D7F">
        <w:rPr>
          <w:rFonts w:ascii="Century" w:hAnsi="Century" w:cs="Cambria"/>
          <w:sz w:val="18"/>
          <w:szCs w:val="18"/>
        </w:rPr>
        <w:t>ů</w:t>
      </w:r>
      <w:r w:rsidRPr="00A42D7F">
        <w:rPr>
          <w:rFonts w:ascii="Century" w:hAnsi="Century"/>
          <w:sz w:val="18"/>
          <w:szCs w:val="18"/>
        </w:rPr>
        <w:t>, v</w:t>
      </w:r>
      <w:r w:rsidRPr="00A42D7F">
        <w:rPr>
          <w:rFonts w:ascii="Century" w:hAnsi="Century" w:cs="Script MT Bold"/>
          <w:sz w:val="18"/>
          <w:szCs w:val="18"/>
        </w:rPr>
        <w:t> </w:t>
      </w:r>
      <w:r w:rsidRPr="00A42D7F">
        <w:rPr>
          <w:rFonts w:ascii="Century" w:hAnsi="Century"/>
          <w:sz w:val="18"/>
          <w:szCs w:val="18"/>
        </w:rPr>
        <w:t>p</w:t>
      </w:r>
      <w:r w:rsidRPr="00A42D7F">
        <w:rPr>
          <w:rFonts w:ascii="Century" w:hAnsi="Century" w:cs="Cambria"/>
          <w:sz w:val="18"/>
          <w:szCs w:val="18"/>
        </w:rPr>
        <w:t>ř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>pad</w:t>
      </w:r>
      <w:r w:rsidRPr="00A42D7F">
        <w:rPr>
          <w:rFonts w:ascii="Century" w:hAnsi="Century" w:cs="Cambria"/>
          <w:sz w:val="18"/>
          <w:szCs w:val="18"/>
        </w:rPr>
        <w:t>ě</w:t>
      </w:r>
      <w:r w:rsidRPr="00A42D7F">
        <w:rPr>
          <w:rFonts w:ascii="Century" w:hAnsi="Century"/>
          <w:sz w:val="18"/>
          <w:szCs w:val="18"/>
        </w:rPr>
        <w:t xml:space="preserve"> v</w:t>
      </w:r>
      <w:r w:rsidRPr="00A42D7F">
        <w:rPr>
          <w:rFonts w:ascii="Century" w:hAnsi="Century" w:cs="Cambria"/>
          <w:sz w:val="18"/>
          <w:szCs w:val="18"/>
        </w:rPr>
        <w:t>ě</w:t>
      </w:r>
      <w:r w:rsidRPr="00A42D7F">
        <w:rPr>
          <w:rFonts w:ascii="Century" w:hAnsi="Century"/>
          <w:sz w:val="18"/>
          <w:szCs w:val="18"/>
        </w:rPr>
        <w:t>t</w:t>
      </w:r>
      <w:r w:rsidRPr="00A42D7F">
        <w:rPr>
          <w:rFonts w:ascii="Century" w:hAnsi="Century" w:cs="Script MT Bold"/>
          <w:sz w:val="18"/>
          <w:szCs w:val="18"/>
        </w:rPr>
        <w:t>ší</w:t>
      </w:r>
      <w:r w:rsidRPr="00A42D7F">
        <w:rPr>
          <w:rFonts w:ascii="Century" w:hAnsi="Century"/>
          <w:sz w:val="18"/>
          <w:szCs w:val="18"/>
        </w:rPr>
        <w:t xml:space="preserve">ch </w:t>
      </w:r>
      <w:r w:rsidRPr="00A42D7F">
        <w:rPr>
          <w:rFonts w:ascii="Century" w:hAnsi="Century" w:cs="Script MT Bold"/>
          <w:sz w:val="18"/>
          <w:szCs w:val="18"/>
        </w:rPr>
        <w:t>ú</w:t>
      </w:r>
      <w:r w:rsidRPr="00A42D7F">
        <w:rPr>
          <w:rFonts w:ascii="Century" w:hAnsi="Century"/>
          <w:sz w:val="18"/>
          <w:szCs w:val="18"/>
        </w:rPr>
        <w:t>prav se m</w:t>
      </w:r>
      <w:r w:rsidRPr="00A42D7F">
        <w:rPr>
          <w:rFonts w:ascii="Century" w:hAnsi="Century" w:cs="Cambria"/>
          <w:sz w:val="18"/>
          <w:szCs w:val="18"/>
        </w:rPr>
        <w:t>ů</w:t>
      </w:r>
      <w:r w:rsidRPr="00A42D7F">
        <w:rPr>
          <w:rFonts w:ascii="Century" w:hAnsi="Century" w:cs="Script MT Bold"/>
          <w:sz w:val="18"/>
          <w:szCs w:val="18"/>
        </w:rPr>
        <w:t>ž</w:t>
      </w:r>
      <w:r w:rsidRPr="00A42D7F">
        <w:rPr>
          <w:rFonts w:ascii="Century" w:hAnsi="Century"/>
          <w:sz w:val="18"/>
          <w:szCs w:val="18"/>
        </w:rPr>
        <w:t>e prot</w:t>
      </w:r>
      <w:r w:rsidRPr="00A42D7F">
        <w:rPr>
          <w:rFonts w:ascii="Century" w:hAnsi="Century" w:cs="Script MT Bold"/>
          <w:sz w:val="18"/>
          <w:szCs w:val="18"/>
        </w:rPr>
        <w:t>á</w:t>
      </w:r>
      <w:r w:rsidRPr="00A42D7F">
        <w:rPr>
          <w:rFonts w:ascii="Century" w:hAnsi="Century"/>
          <w:sz w:val="18"/>
          <w:szCs w:val="18"/>
        </w:rPr>
        <w:t>hnout na 4-6 t</w:t>
      </w:r>
      <w:r w:rsidRPr="00A42D7F">
        <w:rPr>
          <w:rFonts w:ascii="Century" w:hAnsi="Century" w:cs="Script MT Bold"/>
          <w:sz w:val="18"/>
          <w:szCs w:val="18"/>
        </w:rPr>
        <w:t>ý</w:t>
      </w:r>
      <w:r w:rsidRPr="00A42D7F">
        <w:rPr>
          <w:rFonts w:ascii="Century" w:hAnsi="Century"/>
          <w:sz w:val="18"/>
          <w:szCs w:val="18"/>
        </w:rPr>
        <w:t>dn</w:t>
      </w:r>
      <w:r w:rsidRPr="00A42D7F">
        <w:rPr>
          <w:rFonts w:ascii="Century" w:hAnsi="Century" w:cs="Cambria"/>
          <w:sz w:val="18"/>
          <w:szCs w:val="18"/>
        </w:rPr>
        <w:t>ů</w:t>
      </w:r>
      <w:r w:rsidRPr="00A42D7F">
        <w:rPr>
          <w:rFonts w:ascii="Century" w:hAnsi="Century"/>
          <w:sz w:val="18"/>
          <w:szCs w:val="18"/>
        </w:rPr>
        <w:t>.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>V p</w:t>
      </w:r>
      <w:r w:rsidRPr="00A42D7F">
        <w:rPr>
          <w:rFonts w:ascii="Century" w:hAnsi="Century" w:cs="Cambria"/>
          <w:sz w:val="18"/>
          <w:szCs w:val="18"/>
        </w:rPr>
        <w:t>ř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>pad</w:t>
      </w:r>
      <w:r w:rsidRPr="00A42D7F">
        <w:rPr>
          <w:rFonts w:ascii="Century" w:hAnsi="Century" w:cs="Cambria"/>
          <w:sz w:val="18"/>
          <w:szCs w:val="18"/>
        </w:rPr>
        <w:t>ě</w:t>
      </w:r>
      <w:r w:rsidRPr="00A42D7F">
        <w:rPr>
          <w:rFonts w:ascii="Century" w:hAnsi="Century"/>
          <w:sz w:val="18"/>
          <w:szCs w:val="18"/>
        </w:rPr>
        <w:t xml:space="preserve"> nenad</w:t>
      </w:r>
      <w:r w:rsidRPr="00A42D7F">
        <w:rPr>
          <w:rFonts w:ascii="Century" w:hAnsi="Century" w:cs="Script MT Bold"/>
          <w:sz w:val="18"/>
          <w:szCs w:val="18"/>
        </w:rPr>
        <w:t>á</w:t>
      </w:r>
      <w:r w:rsidRPr="00A42D7F">
        <w:rPr>
          <w:rFonts w:ascii="Century" w:hAnsi="Century"/>
          <w:sz w:val="18"/>
          <w:szCs w:val="18"/>
        </w:rPr>
        <w:t>l</w:t>
      </w:r>
      <w:r w:rsidRPr="00A42D7F">
        <w:rPr>
          <w:rFonts w:ascii="Century" w:hAnsi="Century" w:cs="Script MT Bold"/>
          <w:sz w:val="18"/>
          <w:szCs w:val="18"/>
        </w:rPr>
        <w:t>ý</w:t>
      </w:r>
      <w:r w:rsidRPr="00A42D7F">
        <w:rPr>
          <w:rFonts w:ascii="Century" w:hAnsi="Century"/>
          <w:sz w:val="18"/>
          <w:szCs w:val="18"/>
        </w:rPr>
        <w:t>ch skute</w:t>
      </w:r>
      <w:r w:rsidRPr="00A42D7F">
        <w:rPr>
          <w:rFonts w:ascii="Century" w:hAnsi="Century" w:cs="Cambria"/>
          <w:sz w:val="18"/>
          <w:szCs w:val="18"/>
        </w:rPr>
        <w:t>č</w:t>
      </w:r>
      <w:r w:rsidRPr="00A42D7F">
        <w:rPr>
          <w:rFonts w:ascii="Century" w:hAnsi="Century"/>
          <w:sz w:val="18"/>
          <w:szCs w:val="18"/>
        </w:rPr>
        <w:t>nost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>, jako nemoc nebo jin</w:t>
      </w:r>
      <w:r w:rsidRPr="00A42D7F">
        <w:rPr>
          <w:rFonts w:ascii="Century" w:hAnsi="Century" w:cs="Script MT Bold"/>
          <w:sz w:val="18"/>
          <w:szCs w:val="18"/>
        </w:rPr>
        <w:t>é</w:t>
      </w:r>
      <w:r w:rsidRPr="00A42D7F">
        <w:rPr>
          <w:rFonts w:ascii="Century" w:hAnsi="Century"/>
          <w:sz w:val="18"/>
          <w:szCs w:val="18"/>
        </w:rPr>
        <w:t xml:space="preserve"> nep</w:t>
      </w:r>
      <w:r w:rsidRPr="00A42D7F">
        <w:rPr>
          <w:rFonts w:ascii="Century" w:hAnsi="Century" w:cs="Cambria"/>
          <w:sz w:val="18"/>
          <w:szCs w:val="18"/>
        </w:rPr>
        <w:t>ř</w:t>
      </w:r>
      <w:r w:rsidRPr="00A42D7F">
        <w:rPr>
          <w:rFonts w:ascii="Century" w:hAnsi="Century"/>
          <w:sz w:val="18"/>
          <w:szCs w:val="18"/>
        </w:rPr>
        <w:t>edv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>dateln</w:t>
      </w:r>
      <w:r w:rsidRPr="00A42D7F">
        <w:rPr>
          <w:rFonts w:ascii="Century" w:hAnsi="Century" w:cs="Script MT Bold"/>
          <w:sz w:val="18"/>
          <w:szCs w:val="18"/>
        </w:rPr>
        <w:t>é</w:t>
      </w:r>
      <w:r w:rsidRPr="00A42D7F">
        <w:rPr>
          <w:rFonts w:ascii="Century" w:hAnsi="Century"/>
          <w:sz w:val="18"/>
          <w:szCs w:val="18"/>
        </w:rPr>
        <w:t xml:space="preserve"> ud</w:t>
      </w:r>
      <w:r w:rsidRPr="00A42D7F">
        <w:rPr>
          <w:rFonts w:ascii="Century" w:hAnsi="Century" w:cs="Script MT Bold"/>
          <w:sz w:val="18"/>
          <w:szCs w:val="18"/>
        </w:rPr>
        <w:t>á</w:t>
      </w:r>
      <w:r w:rsidRPr="00A42D7F">
        <w:rPr>
          <w:rFonts w:ascii="Century" w:hAnsi="Century"/>
          <w:sz w:val="18"/>
          <w:szCs w:val="18"/>
        </w:rPr>
        <w:t>losti, si vyhrazuji pr</w:t>
      </w:r>
      <w:r w:rsidRPr="00A42D7F">
        <w:rPr>
          <w:rFonts w:ascii="Century" w:hAnsi="Century" w:cs="Script MT Bold"/>
          <w:sz w:val="18"/>
          <w:szCs w:val="18"/>
        </w:rPr>
        <w:t>á</w:t>
      </w:r>
      <w:r w:rsidRPr="00A42D7F">
        <w:rPr>
          <w:rFonts w:ascii="Century" w:hAnsi="Century"/>
          <w:sz w:val="18"/>
          <w:szCs w:val="18"/>
        </w:rPr>
        <w:t>vo po p</w:t>
      </w:r>
      <w:r w:rsidRPr="00A42D7F">
        <w:rPr>
          <w:rFonts w:ascii="Century" w:hAnsi="Century" w:cs="Cambria"/>
          <w:sz w:val="18"/>
          <w:szCs w:val="18"/>
        </w:rPr>
        <w:t>ř</w:t>
      </w:r>
      <w:r w:rsidRPr="00A42D7F">
        <w:rPr>
          <w:rFonts w:ascii="Century" w:hAnsi="Century"/>
          <w:sz w:val="18"/>
          <w:szCs w:val="18"/>
        </w:rPr>
        <w:t>edchoz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>m upozorn</w:t>
      </w:r>
      <w:r w:rsidRPr="00A42D7F">
        <w:rPr>
          <w:rFonts w:ascii="Century" w:hAnsi="Century" w:cs="Cambria"/>
          <w:sz w:val="18"/>
          <w:szCs w:val="18"/>
        </w:rPr>
        <w:t>ě</w:t>
      </w:r>
      <w:r w:rsidRPr="00A42D7F">
        <w:rPr>
          <w:rFonts w:ascii="Century" w:hAnsi="Century"/>
          <w:sz w:val="18"/>
          <w:szCs w:val="18"/>
        </w:rPr>
        <w:t>n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 xml:space="preserve"> dobu zpracov</w:t>
      </w:r>
      <w:r w:rsidRPr="00A42D7F">
        <w:rPr>
          <w:rFonts w:ascii="Century" w:hAnsi="Century" w:cs="Script MT Bold"/>
          <w:sz w:val="18"/>
          <w:szCs w:val="18"/>
        </w:rPr>
        <w:t>á</w:t>
      </w:r>
      <w:r w:rsidRPr="00A42D7F">
        <w:rPr>
          <w:rFonts w:ascii="Century" w:hAnsi="Century"/>
          <w:sz w:val="18"/>
          <w:szCs w:val="18"/>
        </w:rPr>
        <w:t>n</w:t>
      </w:r>
      <w:r w:rsidRPr="00A42D7F">
        <w:rPr>
          <w:rFonts w:ascii="Century" w:hAnsi="Century" w:cs="Script MT Bold"/>
          <w:sz w:val="18"/>
          <w:szCs w:val="18"/>
        </w:rPr>
        <w:t>í</w:t>
      </w:r>
      <w:r w:rsidRPr="00A42D7F">
        <w:rPr>
          <w:rFonts w:ascii="Century" w:hAnsi="Century"/>
          <w:sz w:val="18"/>
          <w:szCs w:val="18"/>
        </w:rPr>
        <w:t xml:space="preserve"> zak</w:t>
      </w:r>
      <w:r w:rsidRPr="00A42D7F">
        <w:rPr>
          <w:rFonts w:ascii="Century" w:hAnsi="Century" w:cs="Script MT Bold"/>
          <w:sz w:val="18"/>
          <w:szCs w:val="18"/>
        </w:rPr>
        <w:t>á</w:t>
      </w:r>
      <w:r w:rsidRPr="00A42D7F">
        <w:rPr>
          <w:rFonts w:ascii="Century" w:hAnsi="Century"/>
          <w:sz w:val="18"/>
          <w:szCs w:val="18"/>
        </w:rPr>
        <w:t>zky prodlou</w:t>
      </w:r>
      <w:r w:rsidRPr="00A42D7F">
        <w:rPr>
          <w:rFonts w:ascii="Century" w:hAnsi="Century" w:cs="Script MT Bold"/>
          <w:sz w:val="18"/>
          <w:szCs w:val="18"/>
        </w:rPr>
        <w:t>ž</w:t>
      </w:r>
      <w:r w:rsidRPr="00A42D7F">
        <w:rPr>
          <w:rFonts w:ascii="Century" w:hAnsi="Century"/>
          <w:sz w:val="18"/>
          <w:szCs w:val="18"/>
        </w:rPr>
        <w:t>it.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>Upravené fotografie ve formátu JPG jsou zasílány elektronicky nebo p</w:t>
      </w:r>
      <w:r w:rsidRPr="00A42D7F">
        <w:rPr>
          <w:rFonts w:ascii="Century" w:hAnsi="Century" w:cs="Cambria"/>
          <w:sz w:val="18"/>
          <w:szCs w:val="18"/>
        </w:rPr>
        <w:t>ř</w:t>
      </w:r>
      <w:r w:rsidRPr="00A42D7F">
        <w:rPr>
          <w:rFonts w:ascii="Century" w:hAnsi="Century"/>
          <w:sz w:val="18"/>
          <w:szCs w:val="18"/>
        </w:rPr>
        <w:t>ed</w:t>
      </w:r>
      <w:r w:rsidRPr="00A42D7F">
        <w:rPr>
          <w:rFonts w:ascii="Century" w:hAnsi="Century" w:cs="Script MT Bold"/>
          <w:sz w:val="18"/>
          <w:szCs w:val="18"/>
        </w:rPr>
        <w:t>á</w:t>
      </w:r>
      <w:r w:rsidRPr="00A42D7F">
        <w:rPr>
          <w:rFonts w:ascii="Century" w:hAnsi="Century"/>
          <w:sz w:val="18"/>
          <w:szCs w:val="18"/>
        </w:rPr>
        <w:t>ny na CD.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>Fotografie nad rámec zvoleného balí</w:t>
      </w:r>
      <w:r w:rsidRPr="00A42D7F">
        <w:rPr>
          <w:rFonts w:ascii="Century" w:hAnsi="Century" w:cs="Cambria"/>
          <w:sz w:val="18"/>
          <w:szCs w:val="18"/>
        </w:rPr>
        <w:t>č</w:t>
      </w:r>
      <w:r w:rsidRPr="00A42D7F">
        <w:rPr>
          <w:rFonts w:ascii="Century" w:hAnsi="Century"/>
          <w:sz w:val="18"/>
          <w:szCs w:val="18"/>
        </w:rPr>
        <w:t>ku je možné doobjednat za cenu 120kč /1ks.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>Fotografujeme ve formátu RAW, aby bylo možné fotografie vhodně upravit. Neupravené fotografie nad rámec zvoleného balíčku, náhledy a fotografie ve formátu RAW se neposkytují.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>Dle autorského zákona smí klient používat fotografie pouze pro osobní účely.</w:t>
      </w:r>
    </w:p>
    <w:p w:rsidR="00B106FA" w:rsidRPr="00A42D7F" w:rsidRDefault="001F5F7F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>Pouze na základě Vašeho písemného souhlasu smí fotograf</w:t>
      </w:r>
      <w:r w:rsidR="00B106FA" w:rsidRPr="00A42D7F">
        <w:rPr>
          <w:rFonts w:ascii="Century" w:hAnsi="Century"/>
          <w:sz w:val="18"/>
          <w:szCs w:val="18"/>
        </w:rPr>
        <w:t xml:space="preserve"> využít fotografie ke své vlastní propagaci a prez</w:t>
      </w:r>
      <w:r w:rsidRPr="00A42D7F">
        <w:rPr>
          <w:rFonts w:ascii="Century" w:hAnsi="Century"/>
          <w:sz w:val="18"/>
          <w:szCs w:val="18"/>
        </w:rPr>
        <w:t>entaci</w:t>
      </w:r>
      <w:r w:rsidR="00A42D7F">
        <w:rPr>
          <w:rFonts w:ascii="Century" w:hAnsi="Century"/>
          <w:sz w:val="18"/>
          <w:szCs w:val="18"/>
        </w:rPr>
        <w:t xml:space="preserve"> na sociálních sítích </w:t>
      </w:r>
      <w:proofErr w:type="spellStart"/>
      <w:r w:rsidR="00A42D7F">
        <w:rPr>
          <w:rFonts w:ascii="Century" w:hAnsi="Century"/>
          <w:sz w:val="18"/>
          <w:szCs w:val="18"/>
        </w:rPr>
        <w:t>Facebook</w:t>
      </w:r>
      <w:proofErr w:type="spellEnd"/>
      <w:r w:rsidR="00A42D7F">
        <w:rPr>
          <w:rFonts w:ascii="Century" w:hAnsi="Century"/>
          <w:sz w:val="18"/>
          <w:szCs w:val="18"/>
        </w:rPr>
        <w:t>,</w:t>
      </w:r>
      <w:r w:rsidRPr="00A42D7F">
        <w:rPr>
          <w:rFonts w:ascii="Century" w:hAnsi="Century"/>
          <w:sz w:val="18"/>
          <w:szCs w:val="18"/>
        </w:rPr>
        <w:t xml:space="preserve"> </w:t>
      </w:r>
      <w:proofErr w:type="spellStart"/>
      <w:r w:rsidRPr="00A42D7F">
        <w:rPr>
          <w:rFonts w:ascii="Century" w:hAnsi="Century"/>
          <w:sz w:val="18"/>
          <w:szCs w:val="18"/>
        </w:rPr>
        <w:t>Instagram</w:t>
      </w:r>
      <w:proofErr w:type="spellEnd"/>
      <w:r w:rsidRPr="00A42D7F">
        <w:rPr>
          <w:rFonts w:ascii="Century" w:hAnsi="Century"/>
          <w:sz w:val="18"/>
          <w:szCs w:val="18"/>
        </w:rPr>
        <w:t xml:space="preserve"> a na</w:t>
      </w:r>
      <w:r w:rsidR="00A42D7F">
        <w:rPr>
          <w:rFonts w:ascii="Century" w:hAnsi="Century"/>
          <w:sz w:val="18"/>
          <w:szCs w:val="18"/>
        </w:rPr>
        <w:t xml:space="preserve"> vlastních</w:t>
      </w:r>
      <w:bookmarkStart w:id="0" w:name="_GoBack"/>
      <w:bookmarkEnd w:id="0"/>
      <w:r w:rsidRPr="00A42D7F">
        <w:rPr>
          <w:rFonts w:ascii="Century" w:hAnsi="Century"/>
          <w:sz w:val="18"/>
          <w:szCs w:val="18"/>
        </w:rPr>
        <w:t xml:space="preserve"> webových stránkách</w:t>
      </w:r>
      <w:r w:rsidR="008F5639" w:rsidRPr="00A42D7F">
        <w:rPr>
          <w:rFonts w:ascii="Century" w:hAnsi="Century"/>
          <w:sz w:val="18"/>
          <w:szCs w:val="18"/>
        </w:rPr>
        <w:t>.</w:t>
      </w:r>
    </w:p>
    <w:p w:rsidR="001F5F7F" w:rsidRPr="00A42D7F" w:rsidRDefault="00A42D7F" w:rsidP="00B106FA">
      <w:pPr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Souhlas je</w:t>
      </w:r>
      <w:r w:rsidR="001F5F7F" w:rsidRPr="00A42D7F">
        <w:rPr>
          <w:rFonts w:ascii="Century" w:hAnsi="Century"/>
          <w:sz w:val="18"/>
          <w:szCs w:val="18"/>
        </w:rPr>
        <w:t xml:space="preserve"> z Vaší strany kdykoliv odvolatelný.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>Klient nesmí fotografie prodat ke komerčním účelům bez písemného souhlasu protistrany. Majitelem autorských práv zůstává vždy fotograf.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>V případě, že fotograf poskytl práva pro komerční účely, mohou být tato práva využita.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>Tato skutečnost je uvedena ve faktuře za fotoslužby.</w:t>
      </w: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</w:p>
    <w:p w:rsidR="00B106FA" w:rsidRPr="00A42D7F" w:rsidRDefault="00B106FA" w:rsidP="00B106FA">
      <w:pPr>
        <w:rPr>
          <w:rFonts w:ascii="Century" w:hAnsi="Century"/>
          <w:sz w:val="18"/>
          <w:szCs w:val="18"/>
        </w:rPr>
      </w:pPr>
      <w:r w:rsidRPr="00A42D7F">
        <w:rPr>
          <w:rFonts w:ascii="Century" w:hAnsi="Century"/>
          <w:sz w:val="18"/>
          <w:szCs w:val="18"/>
        </w:rPr>
        <w:t>Všechny předané fotografie jsou zálohovány po dobu tří měsíců</w:t>
      </w:r>
      <w:r w:rsidR="001F5F7F" w:rsidRPr="00A42D7F">
        <w:rPr>
          <w:rFonts w:ascii="Century" w:hAnsi="Century"/>
          <w:sz w:val="18"/>
          <w:szCs w:val="18"/>
        </w:rPr>
        <w:t xml:space="preserve"> a následně budou dle právní úpravy o uchování osobních údajů GDPR(směrnice 95/46/ES a souvisejícím zákonem č.101/2000Sb., o ochraně osobních údajů) vymazány</w:t>
      </w:r>
      <w:r w:rsidRPr="00A42D7F">
        <w:rPr>
          <w:rFonts w:ascii="Century" w:hAnsi="Century"/>
          <w:sz w:val="18"/>
          <w:szCs w:val="18"/>
        </w:rPr>
        <w:t>. Následně není možné fotografie požadovat. Proto doporučujeme vícenásobné zá</w:t>
      </w:r>
      <w:r w:rsidR="006A617C" w:rsidRPr="00A42D7F">
        <w:rPr>
          <w:rFonts w:ascii="Century" w:hAnsi="Century"/>
          <w:sz w:val="18"/>
          <w:szCs w:val="18"/>
        </w:rPr>
        <w:t>lohování formou dalších úložišť</w:t>
      </w:r>
      <w:r w:rsidRPr="00A42D7F">
        <w:rPr>
          <w:rFonts w:ascii="Century" w:hAnsi="Century"/>
          <w:sz w:val="18"/>
          <w:szCs w:val="18"/>
        </w:rPr>
        <w:t>.</w:t>
      </w:r>
    </w:p>
    <w:p w:rsidR="00A42D7F" w:rsidRPr="00A42D7F" w:rsidRDefault="00A42D7F">
      <w:pPr>
        <w:rPr>
          <w:rFonts w:ascii="Century" w:hAnsi="Century"/>
          <w:sz w:val="18"/>
          <w:szCs w:val="18"/>
        </w:rPr>
      </w:pPr>
    </w:p>
    <w:sectPr w:rsidR="00A42D7F" w:rsidRPr="00A42D7F" w:rsidSect="00456B04">
      <w:pgSz w:w="11906" w:h="16838"/>
      <w:pgMar w:top="1417" w:right="1417" w:bottom="1417" w:left="1417" w:header="708" w:footer="708" w:gutter="0"/>
      <w:pgBorders w:offsetFrom="page">
        <w:top w:val="single" w:sz="12" w:space="24" w:color="FFFFFF" w:themeColor="background1"/>
        <w:left w:val="single" w:sz="12" w:space="24" w:color="FFFFFF" w:themeColor="background1"/>
        <w:bottom w:val="single" w:sz="12" w:space="24" w:color="FFFFFF" w:themeColor="background1"/>
        <w:right w:val="single" w:sz="12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1C75"/>
    <w:rsid w:val="00000B66"/>
    <w:rsid w:val="00001126"/>
    <w:rsid w:val="000032AF"/>
    <w:rsid w:val="0000406D"/>
    <w:rsid w:val="000046B9"/>
    <w:rsid w:val="000051BB"/>
    <w:rsid w:val="00005BC6"/>
    <w:rsid w:val="0001257D"/>
    <w:rsid w:val="00012EC4"/>
    <w:rsid w:val="00013E91"/>
    <w:rsid w:val="00015C6A"/>
    <w:rsid w:val="000179D7"/>
    <w:rsid w:val="00020E51"/>
    <w:rsid w:val="00020EAD"/>
    <w:rsid w:val="00025A00"/>
    <w:rsid w:val="00026204"/>
    <w:rsid w:val="000271F4"/>
    <w:rsid w:val="00031BD9"/>
    <w:rsid w:val="00031C63"/>
    <w:rsid w:val="00033002"/>
    <w:rsid w:val="00033940"/>
    <w:rsid w:val="00034696"/>
    <w:rsid w:val="00035B35"/>
    <w:rsid w:val="00036EA0"/>
    <w:rsid w:val="00040019"/>
    <w:rsid w:val="000406B4"/>
    <w:rsid w:val="00042CC6"/>
    <w:rsid w:val="0005120E"/>
    <w:rsid w:val="00051721"/>
    <w:rsid w:val="00051FB1"/>
    <w:rsid w:val="00062324"/>
    <w:rsid w:val="00063B69"/>
    <w:rsid w:val="0006534C"/>
    <w:rsid w:val="0006790C"/>
    <w:rsid w:val="000705AA"/>
    <w:rsid w:val="00070A1B"/>
    <w:rsid w:val="00073461"/>
    <w:rsid w:val="0007758E"/>
    <w:rsid w:val="0008358B"/>
    <w:rsid w:val="00090BF1"/>
    <w:rsid w:val="0009550E"/>
    <w:rsid w:val="000A0136"/>
    <w:rsid w:val="000A1054"/>
    <w:rsid w:val="000A7D45"/>
    <w:rsid w:val="000B1433"/>
    <w:rsid w:val="000B1989"/>
    <w:rsid w:val="000B38FD"/>
    <w:rsid w:val="000B441C"/>
    <w:rsid w:val="000B5215"/>
    <w:rsid w:val="000B5571"/>
    <w:rsid w:val="000B7EAD"/>
    <w:rsid w:val="000C0604"/>
    <w:rsid w:val="000C6688"/>
    <w:rsid w:val="000C6C77"/>
    <w:rsid w:val="000C7603"/>
    <w:rsid w:val="000D07A4"/>
    <w:rsid w:val="000D4A15"/>
    <w:rsid w:val="000D58F7"/>
    <w:rsid w:val="000D5CCA"/>
    <w:rsid w:val="000D77C0"/>
    <w:rsid w:val="000E0E65"/>
    <w:rsid w:val="000E5EA7"/>
    <w:rsid w:val="00100212"/>
    <w:rsid w:val="00102715"/>
    <w:rsid w:val="00103938"/>
    <w:rsid w:val="00106345"/>
    <w:rsid w:val="00114D09"/>
    <w:rsid w:val="00124FE1"/>
    <w:rsid w:val="0012767D"/>
    <w:rsid w:val="00130C3E"/>
    <w:rsid w:val="00133382"/>
    <w:rsid w:val="00137736"/>
    <w:rsid w:val="0014052C"/>
    <w:rsid w:val="0014055E"/>
    <w:rsid w:val="001448CB"/>
    <w:rsid w:val="00144A72"/>
    <w:rsid w:val="001460D4"/>
    <w:rsid w:val="00151D38"/>
    <w:rsid w:val="00152610"/>
    <w:rsid w:val="001561E4"/>
    <w:rsid w:val="00161E60"/>
    <w:rsid w:val="00161FBA"/>
    <w:rsid w:val="00162A54"/>
    <w:rsid w:val="001668E8"/>
    <w:rsid w:val="00172582"/>
    <w:rsid w:val="0018333D"/>
    <w:rsid w:val="00185401"/>
    <w:rsid w:val="001870AD"/>
    <w:rsid w:val="0018795C"/>
    <w:rsid w:val="0019281D"/>
    <w:rsid w:val="0019546F"/>
    <w:rsid w:val="001A08A0"/>
    <w:rsid w:val="001A08CD"/>
    <w:rsid w:val="001A1BEF"/>
    <w:rsid w:val="001A49FD"/>
    <w:rsid w:val="001A5424"/>
    <w:rsid w:val="001B0426"/>
    <w:rsid w:val="001B0DB9"/>
    <w:rsid w:val="001B475A"/>
    <w:rsid w:val="001B4FFD"/>
    <w:rsid w:val="001B5E7B"/>
    <w:rsid w:val="001C3ABB"/>
    <w:rsid w:val="001C6A00"/>
    <w:rsid w:val="001D562B"/>
    <w:rsid w:val="001E06E1"/>
    <w:rsid w:val="001E091B"/>
    <w:rsid w:val="001E1022"/>
    <w:rsid w:val="001E296D"/>
    <w:rsid w:val="001E31C5"/>
    <w:rsid w:val="001E4E6F"/>
    <w:rsid w:val="001E6466"/>
    <w:rsid w:val="001E6480"/>
    <w:rsid w:val="001E65D3"/>
    <w:rsid w:val="001F0C4F"/>
    <w:rsid w:val="001F0D14"/>
    <w:rsid w:val="001F5F7F"/>
    <w:rsid w:val="001F66D9"/>
    <w:rsid w:val="001F7246"/>
    <w:rsid w:val="001F7766"/>
    <w:rsid w:val="001F7CED"/>
    <w:rsid w:val="002028BE"/>
    <w:rsid w:val="00203B5D"/>
    <w:rsid w:val="002064AA"/>
    <w:rsid w:val="002078AE"/>
    <w:rsid w:val="00210068"/>
    <w:rsid w:val="002141B3"/>
    <w:rsid w:val="0021422B"/>
    <w:rsid w:val="00216ED6"/>
    <w:rsid w:val="002175A1"/>
    <w:rsid w:val="00220339"/>
    <w:rsid w:val="00220BA9"/>
    <w:rsid w:val="00220CBE"/>
    <w:rsid w:val="0022143C"/>
    <w:rsid w:val="00222D03"/>
    <w:rsid w:val="002236C8"/>
    <w:rsid w:val="002256F1"/>
    <w:rsid w:val="00226314"/>
    <w:rsid w:val="0023236F"/>
    <w:rsid w:val="00233564"/>
    <w:rsid w:val="002368DF"/>
    <w:rsid w:val="00241416"/>
    <w:rsid w:val="002419FD"/>
    <w:rsid w:val="00244B80"/>
    <w:rsid w:val="002453E0"/>
    <w:rsid w:val="00245605"/>
    <w:rsid w:val="002460AB"/>
    <w:rsid w:val="00246DA6"/>
    <w:rsid w:val="002470B2"/>
    <w:rsid w:val="0025040C"/>
    <w:rsid w:val="00251772"/>
    <w:rsid w:val="0025310C"/>
    <w:rsid w:val="00254B06"/>
    <w:rsid w:val="002560F9"/>
    <w:rsid w:val="0025694C"/>
    <w:rsid w:val="00260D38"/>
    <w:rsid w:val="002612A0"/>
    <w:rsid w:val="00265316"/>
    <w:rsid w:val="00267250"/>
    <w:rsid w:val="0027013D"/>
    <w:rsid w:val="00271945"/>
    <w:rsid w:val="00274D46"/>
    <w:rsid w:val="00275A48"/>
    <w:rsid w:val="00281AAD"/>
    <w:rsid w:val="002827DF"/>
    <w:rsid w:val="00283BBA"/>
    <w:rsid w:val="00283FBB"/>
    <w:rsid w:val="00284552"/>
    <w:rsid w:val="002851C8"/>
    <w:rsid w:val="002922E5"/>
    <w:rsid w:val="002928EE"/>
    <w:rsid w:val="00292F0B"/>
    <w:rsid w:val="00293BDA"/>
    <w:rsid w:val="00294654"/>
    <w:rsid w:val="00295069"/>
    <w:rsid w:val="002952C8"/>
    <w:rsid w:val="002A363E"/>
    <w:rsid w:val="002A3A79"/>
    <w:rsid w:val="002A5C9E"/>
    <w:rsid w:val="002A6E64"/>
    <w:rsid w:val="002B09AF"/>
    <w:rsid w:val="002B2FB1"/>
    <w:rsid w:val="002B4B94"/>
    <w:rsid w:val="002C1AC9"/>
    <w:rsid w:val="002C3D35"/>
    <w:rsid w:val="002C4097"/>
    <w:rsid w:val="002C4716"/>
    <w:rsid w:val="002C5C36"/>
    <w:rsid w:val="002C624C"/>
    <w:rsid w:val="002D1954"/>
    <w:rsid w:val="002D1A1C"/>
    <w:rsid w:val="002D5214"/>
    <w:rsid w:val="002D52DA"/>
    <w:rsid w:val="002E069B"/>
    <w:rsid w:val="002E14B9"/>
    <w:rsid w:val="002E5B02"/>
    <w:rsid w:val="002E6D0E"/>
    <w:rsid w:val="002E6F55"/>
    <w:rsid w:val="002E79E6"/>
    <w:rsid w:val="002F1226"/>
    <w:rsid w:val="002F247B"/>
    <w:rsid w:val="0030734E"/>
    <w:rsid w:val="003114D5"/>
    <w:rsid w:val="0032360D"/>
    <w:rsid w:val="00324049"/>
    <w:rsid w:val="003240FD"/>
    <w:rsid w:val="00324DB3"/>
    <w:rsid w:val="003269D3"/>
    <w:rsid w:val="00327CC9"/>
    <w:rsid w:val="00327F98"/>
    <w:rsid w:val="0033006A"/>
    <w:rsid w:val="003318AD"/>
    <w:rsid w:val="0033530F"/>
    <w:rsid w:val="003409FE"/>
    <w:rsid w:val="00340A96"/>
    <w:rsid w:val="00340FC4"/>
    <w:rsid w:val="003411BF"/>
    <w:rsid w:val="0034166C"/>
    <w:rsid w:val="00342457"/>
    <w:rsid w:val="00345E9B"/>
    <w:rsid w:val="00346FB4"/>
    <w:rsid w:val="003500F1"/>
    <w:rsid w:val="00352B72"/>
    <w:rsid w:val="0036103E"/>
    <w:rsid w:val="003619A0"/>
    <w:rsid w:val="00361A8B"/>
    <w:rsid w:val="00361CD4"/>
    <w:rsid w:val="00363229"/>
    <w:rsid w:val="00363933"/>
    <w:rsid w:val="0036409F"/>
    <w:rsid w:val="0036524C"/>
    <w:rsid w:val="0036791F"/>
    <w:rsid w:val="00370247"/>
    <w:rsid w:val="003702C5"/>
    <w:rsid w:val="00372014"/>
    <w:rsid w:val="00372D5E"/>
    <w:rsid w:val="003731A3"/>
    <w:rsid w:val="00375DA1"/>
    <w:rsid w:val="00381B3C"/>
    <w:rsid w:val="00383395"/>
    <w:rsid w:val="0038532F"/>
    <w:rsid w:val="0038698A"/>
    <w:rsid w:val="00387310"/>
    <w:rsid w:val="00390A2B"/>
    <w:rsid w:val="0039682D"/>
    <w:rsid w:val="003969E9"/>
    <w:rsid w:val="003A3084"/>
    <w:rsid w:val="003A39D4"/>
    <w:rsid w:val="003A5016"/>
    <w:rsid w:val="003A657B"/>
    <w:rsid w:val="003A6596"/>
    <w:rsid w:val="003A6EE4"/>
    <w:rsid w:val="003A6F1B"/>
    <w:rsid w:val="003B4CC0"/>
    <w:rsid w:val="003B569D"/>
    <w:rsid w:val="003B6FEE"/>
    <w:rsid w:val="003C196A"/>
    <w:rsid w:val="003C2256"/>
    <w:rsid w:val="003C31D6"/>
    <w:rsid w:val="003C37EE"/>
    <w:rsid w:val="003C402F"/>
    <w:rsid w:val="003C6ED0"/>
    <w:rsid w:val="003C7FF4"/>
    <w:rsid w:val="003D64B5"/>
    <w:rsid w:val="003E0E94"/>
    <w:rsid w:val="003E1039"/>
    <w:rsid w:val="003E13E0"/>
    <w:rsid w:val="003E2619"/>
    <w:rsid w:val="003E3D94"/>
    <w:rsid w:val="003E6455"/>
    <w:rsid w:val="003E6D96"/>
    <w:rsid w:val="003F10EA"/>
    <w:rsid w:val="003F19DA"/>
    <w:rsid w:val="003F3D7B"/>
    <w:rsid w:val="003F4450"/>
    <w:rsid w:val="003F7539"/>
    <w:rsid w:val="00400CE7"/>
    <w:rsid w:val="00401368"/>
    <w:rsid w:val="00401B55"/>
    <w:rsid w:val="00405FF3"/>
    <w:rsid w:val="00406709"/>
    <w:rsid w:val="00406CC0"/>
    <w:rsid w:val="00406D4B"/>
    <w:rsid w:val="0041021D"/>
    <w:rsid w:val="004124CC"/>
    <w:rsid w:val="0041367F"/>
    <w:rsid w:val="00413845"/>
    <w:rsid w:val="00417158"/>
    <w:rsid w:val="00417968"/>
    <w:rsid w:val="004201CD"/>
    <w:rsid w:val="00421865"/>
    <w:rsid w:val="00423017"/>
    <w:rsid w:val="00425D71"/>
    <w:rsid w:val="00425F49"/>
    <w:rsid w:val="00427469"/>
    <w:rsid w:val="00427C3C"/>
    <w:rsid w:val="00430A7D"/>
    <w:rsid w:val="004339B4"/>
    <w:rsid w:val="00440B1D"/>
    <w:rsid w:val="00441F09"/>
    <w:rsid w:val="00442DAE"/>
    <w:rsid w:val="00442FF5"/>
    <w:rsid w:val="004431BA"/>
    <w:rsid w:val="00444A95"/>
    <w:rsid w:val="00447386"/>
    <w:rsid w:val="004522A4"/>
    <w:rsid w:val="00453654"/>
    <w:rsid w:val="00453825"/>
    <w:rsid w:val="004538EA"/>
    <w:rsid w:val="00456B04"/>
    <w:rsid w:val="00456CA9"/>
    <w:rsid w:val="00460093"/>
    <w:rsid w:val="004635D1"/>
    <w:rsid w:val="00465D16"/>
    <w:rsid w:val="00467CE4"/>
    <w:rsid w:val="00473459"/>
    <w:rsid w:val="00473C60"/>
    <w:rsid w:val="00476C9A"/>
    <w:rsid w:val="00477682"/>
    <w:rsid w:val="00482AA0"/>
    <w:rsid w:val="0048335F"/>
    <w:rsid w:val="0048454F"/>
    <w:rsid w:val="004878F1"/>
    <w:rsid w:val="00491D8C"/>
    <w:rsid w:val="00494684"/>
    <w:rsid w:val="004969EB"/>
    <w:rsid w:val="004973E8"/>
    <w:rsid w:val="004A5220"/>
    <w:rsid w:val="004A5E84"/>
    <w:rsid w:val="004A6EED"/>
    <w:rsid w:val="004B5A63"/>
    <w:rsid w:val="004B6E3E"/>
    <w:rsid w:val="004B70F2"/>
    <w:rsid w:val="004C1E0F"/>
    <w:rsid w:val="004C2A33"/>
    <w:rsid w:val="004C66AA"/>
    <w:rsid w:val="004D05F8"/>
    <w:rsid w:val="004D3304"/>
    <w:rsid w:val="004D4963"/>
    <w:rsid w:val="004D531B"/>
    <w:rsid w:val="004D6BF7"/>
    <w:rsid w:val="004E00F4"/>
    <w:rsid w:val="004E0116"/>
    <w:rsid w:val="004E1097"/>
    <w:rsid w:val="004E35BE"/>
    <w:rsid w:val="004E6128"/>
    <w:rsid w:val="004E76AD"/>
    <w:rsid w:val="004F24EA"/>
    <w:rsid w:val="004F25F2"/>
    <w:rsid w:val="004F4B7D"/>
    <w:rsid w:val="00500E19"/>
    <w:rsid w:val="00502257"/>
    <w:rsid w:val="0050373C"/>
    <w:rsid w:val="00507865"/>
    <w:rsid w:val="0051108D"/>
    <w:rsid w:val="0051119A"/>
    <w:rsid w:val="00515760"/>
    <w:rsid w:val="00517CCB"/>
    <w:rsid w:val="00523420"/>
    <w:rsid w:val="00523729"/>
    <w:rsid w:val="005256A7"/>
    <w:rsid w:val="00527DD2"/>
    <w:rsid w:val="00531DBF"/>
    <w:rsid w:val="00534E86"/>
    <w:rsid w:val="00536F09"/>
    <w:rsid w:val="00537314"/>
    <w:rsid w:val="00537436"/>
    <w:rsid w:val="005413F0"/>
    <w:rsid w:val="00542FD2"/>
    <w:rsid w:val="005433CB"/>
    <w:rsid w:val="00544F0D"/>
    <w:rsid w:val="00545D5E"/>
    <w:rsid w:val="00545E09"/>
    <w:rsid w:val="00546FDF"/>
    <w:rsid w:val="00547111"/>
    <w:rsid w:val="00547B35"/>
    <w:rsid w:val="00547E39"/>
    <w:rsid w:val="005508BB"/>
    <w:rsid w:val="00563F58"/>
    <w:rsid w:val="00566953"/>
    <w:rsid w:val="005679AE"/>
    <w:rsid w:val="00571183"/>
    <w:rsid w:val="00571A4B"/>
    <w:rsid w:val="00572E39"/>
    <w:rsid w:val="0057703F"/>
    <w:rsid w:val="005771A0"/>
    <w:rsid w:val="00577CDB"/>
    <w:rsid w:val="00580FD0"/>
    <w:rsid w:val="00585846"/>
    <w:rsid w:val="00586599"/>
    <w:rsid w:val="00587AF7"/>
    <w:rsid w:val="0059024A"/>
    <w:rsid w:val="0059239F"/>
    <w:rsid w:val="00593783"/>
    <w:rsid w:val="00595644"/>
    <w:rsid w:val="00596FE2"/>
    <w:rsid w:val="00597358"/>
    <w:rsid w:val="005A08C9"/>
    <w:rsid w:val="005A0E56"/>
    <w:rsid w:val="005A1EB0"/>
    <w:rsid w:val="005A3069"/>
    <w:rsid w:val="005A3848"/>
    <w:rsid w:val="005A3EE8"/>
    <w:rsid w:val="005A4D46"/>
    <w:rsid w:val="005A4E90"/>
    <w:rsid w:val="005A7128"/>
    <w:rsid w:val="005B0AC5"/>
    <w:rsid w:val="005B2E2A"/>
    <w:rsid w:val="005B6856"/>
    <w:rsid w:val="005B7D5F"/>
    <w:rsid w:val="005C20CA"/>
    <w:rsid w:val="005C446F"/>
    <w:rsid w:val="005C4621"/>
    <w:rsid w:val="005C5206"/>
    <w:rsid w:val="005C61B1"/>
    <w:rsid w:val="005C68F2"/>
    <w:rsid w:val="005C721D"/>
    <w:rsid w:val="005D1CB3"/>
    <w:rsid w:val="005D7D16"/>
    <w:rsid w:val="005E0741"/>
    <w:rsid w:val="005E2D35"/>
    <w:rsid w:val="005E3D40"/>
    <w:rsid w:val="005E6C92"/>
    <w:rsid w:val="005F45BB"/>
    <w:rsid w:val="005F6CB5"/>
    <w:rsid w:val="006031F3"/>
    <w:rsid w:val="00605B2A"/>
    <w:rsid w:val="00606170"/>
    <w:rsid w:val="00607723"/>
    <w:rsid w:val="00610C49"/>
    <w:rsid w:val="00614A49"/>
    <w:rsid w:val="006151B0"/>
    <w:rsid w:val="00615BFF"/>
    <w:rsid w:val="00616B6C"/>
    <w:rsid w:val="006172BD"/>
    <w:rsid w:val="006210BC"/>
    <w:rsid w:val="006211A0"/>
    <w:rsid w:val="006229DC"/>
    <w:rsid w:val="00623620"/>
    <w:rsid w:val="00625614"/>
    <w:rsid w:val="00625C54"/>
    <w:rsid w:val="00625D42"/>
    <w:rsid w:val="006267C2"/>
    <w:rsid w:val="0063391A"/>
    <w:rsid w:val="00634086"/>
    <w:rsid w:val="006350C1"/>
    <w:rsid w:val="006365A2"/>
    <w:rsid w:val="006439C9"/>
    <w:rsid w:val="00643DBE"/>
    <w:rsid w:val="00645242"/>
    <w:rsid w:val="00645E1F"/>
    <w:rsid w:val="00646714"/>
    <w:rsid w:val="00647D22"/>
    <w:rsid w:val="006513E8"/>
    <w:rsid w:val="00653355"/>
    <w:rsid w:val="0065469C"/>
    <w:rsid w:val="00655110"/>
    <w:rsid w:val="00657CD2"/>
    <w:rsid w:val="00661C46"/>
    <w:rsid w:val="00664EC9"/>
    <w:rsid w:val="00674449"/>
    <w:rsid w:val="006777F2"/>
    <w:rsid w:val="00677E30"/>
    <w:rsid w:val="00680835"/>
    <w:rsid w:val="00680B7C"/>
    <w:rsid w:val="0068391B"/>
    <w:rsid w:val="00684AD2"/>
    <w:rsid w:val="00690C3D"/>
    <w:rsid w:val="00691844"/>
    <w:rsid w:val="0069416E"/>
    <w:rsid w:val="006951D0"/>
    <w:rsid w:val="00697F1B"/>
    <w:rsid w:val="006A3C02"/>
    <w:rsid w:val="006A5FB3"/>
    <w:rsid w:val="006A617C"/>
    <w:rsid w:val="006A62E0"/>
    <w:rsid w:val="006A7534"/>
    <w:rsid w:val="006B0AD8"/>
    <w:rsid w:val="006B14FD"/>
    <w:rsid w:val="006B1F42"/>
    <w:rsid w:val="006B4055"/>
    <w:rsid w:val="006B5F49"/>
    <w:rsid w:val="006B6989"/>
    <w:rsid w:val="006C0C5E"/>
    <w:rsid w:val="006C218F"/>
    <w:rsid w:val="006C4084"/>
    <w:rsid w:val="006C4377"/>
    <w:rsid w:val="006D0464"/>
    <w:rsid w:val="006D2B89"/>
    <w:rsid w:val="006D4382"/>
    <w:rsid w:val="006D53EE"/>
    <w:rsid w:val="006D5BFC"/>
    <w:rsid w:val="006D6727"/>
    <w:rsid w:val="006E07C3"/>
    <w:rsid w:val="006E07D9"/>
    <w:rsid w:val="006E09C6"/>
    <w:rsid w:val="006E0B4F"/>
    <w:rsid w:val="006E213E"/>
    <w:rsid w:val="006E33F3"/>
    <w:rsid w:val="006E76F1"/>
    <w:rsid w:val="006F0B73"/>
    <w:rsid w:val="006F272A"/>
    <w:rsid w:val="006F3C2D"/>
    <w:rsid w:val="006F4B8F"/>
    <w:rsid w:val="006F661C"/>
    <w:rsid w:val="006F6845"/>
    <w:rsid w:val="006F689E"/>
    <w:rsid w:val="007029DD"/>
    <w:rsid w:val="00705602"/>
    <w:rsid w:val="00706D29"/>
    <w:rsid w:val="00707438"/>
    <w:rsid w:val="00711418"/>
    <w:rsid w:val="007142EA"/>
    <w:rsid w:val="007156C0"/>
    <w:rsid w:val="00715AFA"/>
    <w:rsid w:val="00716DE2"/>
    <w:rsid w:val="00720395"/>
    <w:rsid w:val="007221D8"/>
    <w:rsid w:val="007229ED"/>
    <w:rsid w:val="00723B8F"/>
    <w:rsid w:val="00724225"/>
    <w:rsid w:val="007247B1"/>
    <w:rsid w:val="00724D06"/>
    <w:rsid w:val="0072521E"/>
    <w:rsid w:val="00725617"/>
    <w:rsid w:val="00726261"/>
    <w:rsid w:val="0072778C"/>
    <w:rsid w:val="00727E19"/>
    <w:rsid w:val="00731170"/>
    <w:rsid w:val="0073312B"/>
    <w:rsid w:val="00733E8A"/>
    <w:rsid w:val="00737104"/>
    <w:rsid w:val="00740B3F"/>
    <w:rsid w:val="007414EB"/>
    <w:rsid w:val="00746845"/>
    <w:rsid w:val="0075288B"/>
    <w:rsid w:val="00753035"/>
    <w:rsid w:val="00753803"/>
    <w:rsid w:val="00754ACC"/>
    <w:rsid w:val="00754F4B"/>
    <w:rsid w:val="00757AAB"/>
    <w:rsid w:val="00760085"/>
    <w:rsid w:val="00760E44"/>
    <w:rsid w:val="007619D6"/>
    <w:rsid w:val="00763564"/>
    <w:rsid w:val="00765FB6"/>
    <w:rsid w:val="007660C2"/>
    <w:rsid w:val="007669AE"/>
    <w:rsid w:val="00767B65"/>
    <w:rsid w:val="0077111C"/>
    <w:rsid w:val="0077186A"/>
    <w:rsid w:val="00773595"/>
    <w:rsid w:val="00773844"/>
    <w:rsid w:val="007747C0"/>
    <w:rsid w:val="007772E8"/>
    <w:rsid w:val="0078083D"/>
    <w:rsid w:val="00780D70"/>
    <w:rsid w:val="00782780"/>
    <w:rsid w:val="00782940"/>
    <w:rsid w:val="00784E77"/>
    <w:rsid w:val="00787403"/>
    <w:rsid w:val="00790DB3"/>
    <w:rsid w:val="00791059"/>
    <w:rsid w:val="00792C3F"/>
    <w:rsid w:val="00794F32"/>
    <w:rsid w:val="007A09D2"/>
    <w:rsid w:val="007A0B67"/>
    <w:rsid w:val="007A218D"/>
    <w:rsid w:val="007A3FFD"/>
    <w:rsid w:val="007A4144"/>
    <w:rsid w:val="007A4FD0"/>
    <w:rsid w:val="007A524E"/>
    <w:rsid w:val="007A7360"/>
    <w:rsid w:val="007B0AA9"/>
    <w:rsid w:val="007B0D11"/>
    <w:rsid w:val="007B1236"/>
    <w:rsid w:val="007B3CF8"/>
    <w:rsid w:val="007B45D4"/>
    <w:rsid w:val="007B5422"/>
    <w:rsid w:val="007B62C9"/>
    <w:rsid w:val="007B63D2"/>
    <w:rsid w:val="007C20D9"/>
    <w:rsid w:val="007C32D4"/>
    <w:rsid w:val="007C4C46"/>
    <w:rsid w:val="007C728D"/>
    <w:rsid w:val="007C7F16"/>
    <w:rsid w:val="007D1524"/>
    <w:rsid w:val="007D29AF"/>
    <w:rsid w:val="007D2FD6"/>
    <w:rsid w:val="007D4B18"/>
    <w:rsid w:val="007D5AD8"/>
    <w:rsid w:val="007E1068"/>
    <w:rsid w:val="007E1926"/>
    <w:rsid w:val="007E4051"/>
    <w:rsid w:val="007F0666"/>
    <w:rsid w:val="007F267B"/>
    <w:rsid w:val="007F29F5"/>
    <w:rsid w:val="007F64D7"/>
    <w:rsid w:val="007F6A44"/>
    <w:rsid w:val="007F7075"/>
    <w:rsid w:val="007F7BA8"/>
    <w:rsid w:val="00800431"/>
    <w:rsid w:val="00802FB5"/>
    <w:rsid w:val="00802FB7"/>
    <w:rsid w:val="00803098"/>
    <w:rsid w:val="00804C5E"/>
    <w:rsid w:val="00804EC6"/>
    <w:rsid w:val="00805F38"/>
    <w:rsid w:val="00806621"/>
    <w:rsid w:val="00806A12"/>
    <w:rsid w:val="00810277"/>
    <w:rsid w:val="00811761"/>
    <w:rsid w:val="00817CF6"/>
    <w:rsid w:val="008211D3"/>
    <w:rsid w:val="008213C2"/>
    <w:rsid w:val="00824497"/>
    <w:rsid w:val="008244C0"/>
    <w:rsid w:val="008252AA"/>
    <w:rsid w:val="00827717"/>
    <w:rsid w:val="00827D98"/>
    <w:rsid w:val="00832678"/>
    <w:rsid w:val="008343CD"/>
    <w:rsid w:val="00835A73"/>
    <w:rsid w:val="00835AF2"/>
    <w:rsid w:val="00835B04"/>
    <w:rsid w:val="008379C8"/>
    <w:rsid w:val="00837D06"/>
    <w:rsid w:val="00843CDA"/>
    <w:rsid w:val="00843CE8"/>
    <w:rsid w:val="00845062"/>
    <w:rsid w:val="0084762F"/>
    <w:rsid w:val="00851867"/>
    <w:rsid w:val="00852BEF"/>
    <w:rsid w:val="008605D2"/>
    <w:rsid w:val="0086286B"/>
    <w:rsid w:val="008630B2"/>
    <w:rsid w:val="00864B24"/>
    <w:rsid w:val="00874355"/>
    <w:rsid w:val="00874474"/>
    <w:rsid w:val="008746C4"/>
    <w:rsid w:val="00874859"/>
    <w:rsid w:val="008779C2"/>
    <w:rsid w:val="00880C69"/>
    <w:rsid w:val="00880DA8"/>
    <w:rsid w:val="008817F6"/>
    <w:rsid w:val="008857FA"/>
    <w:rsid w:val="00891985"/>
    <w:rsid w:val="0089286D"/>
    <w:rsid w:val="00894086"/>
    <w:rsid w:val="00896664"/>
    <w:rsid w:val="008A2151"/>
    <w:rsid w:val="008A3B50"/>
    <w:rsid w:val="008A4C4C"/>
    <w:rsid w:val="008A78E4"/>
    <w:rsid w:val="008B086C"/>
    <w:rsid w:val="008B2315"/>
    <w:rsid w:val="008B2A59"/>
    <w:rsid w:val="008B3848"/>
    <w:rsid w:val="008B7889"/>
    <w:rsid w:val="008C0206"/>
    <w:rsid w:val="008C08D8"/>
    <w:rsid w:val="008C0A4F"/>
    <w:rsid w:val="008C4B1F"/>
    <w:rsid w:val="008D03FD"/>
    <w:rsid w:val="008D0C76"/>
    <w:rsid w:val="008D2737"/>
    <w:rsid w:val="008E4B8B"/>
    <w:rsid w:val="008E4FEB"/>
    <w:rsid w:val="008E562C"/>
    <w:rsid w:val="008F1165"/>
    <w:rsid w:val="008F16C2"/>
    <w:rsid w:val="008F187C"/>
    <w:rsid w:val="008F3CDB"/>
    <w:rsid w:val="008F3DCA"/>
    <w:rsid w:val="008F5382"/>
    <w:rsid w:val="008F5639"/>
    <w:rsid w:val="008F6A42"/>
    <w:rsid w:val="00902958"/>
    <w:rsid w:val="00902BD9"/>
    <w:rsid w:val="009030BD"/>
    <w:rsid w:val="00904EB1"/>
    <w:rsid w:val="00904ED2"/>
    <w:rsid w:val="0091018A"/>
    <w:rsid w:val="00911149"/>
    <w:rsid w:val="00911DE6"/>
    <w:rsid w:val="009121F2"/>
    <w:rsid w:val="00913B04"/>
    <w:rsid w:val="00914D1D"/>
    <w:rsid w:val="0091758E"/>
    <w:rsid w:val="00920A94"/>
    <w:rsid w:val="00920B03"/>
    <w:rsid w:val="00920B37"/>
    <w:rsid w:val="009220AD"/>
    <w:rsid w:val="00923952"/>
    <w:rsid w:val="00924614"/>
    <w:rsid w:val="00924E9B"/>
    <w:rsid w:val="00925026"/>
    <w:rsid w:val="00925542"/>
    <w:rsid w:val="00926102"/>
    <w:rsid w:val="00926C22"/>
    <w:rsid w:val="0093220D"/>
    <w:rsid w:val="00936693"/>
    <w:rsid w:val="0093780A"/>
    <w:rsid w:val="00937C9B"/>
    <w:rsid w:val="00940623"/>
    <w:rsid w:val="0094154F"/>
    <w:rsid w:val="00943E12"/>
    <w:rsid w:val="00946CB1"/>
    <w:rsid w:val="00950BB7"/>
    <w:rsid w:val="00951AD5"/>
    <w:rsid w:val="009525FB"/>
    <w:rsid w:val="009529F1"/>
    <w:rsid w:val="0095402A"/>
    <w:rsid w:val="00954309"/>
    <w:rsid w:val="009544F0"/>
    <w:rsid w:val="009550BC"/>
    <w:rsid w:val="00955358"/>
    <w:rsid w:val="009554A7"/>
    <w:rsid w:val="00956A85"/>
    <w:rsid w:val="00965EDF"/>
    <w:rsid w:val="00967D5A"/>
    <w:rsid w:val="00970829"/>
    <w:rsid w:val="00974BDE"/>
    <w:rsid w:val="00974DC6"/>
    <w:rsid w:val="00977B99"/>
    <w:rsid w:val="00980F40"/>
    <w:rsid w:val="0098143C"/>
    <w:rsid w:val="009837E9"/>
    <w:rsid w:val="009857FB"/>
    <w:rsid w:val="00986400"/>
    <w:rsid w:val="00987325"/>
    <w:rsid w:val="009875BB"/>
    <w:rsid w:val="0098774A"/>
    <w:rsid w:val="00990D0E"/>
    <w:rsid w:val="00991212"/>
    <w:rsid w:val="00991B4B"/>
    <w:rsid w:val="009925C2"/>
    <w:rsid w:val="009935FE"/>
    <w:rsid w:val="00994AEA"/>
    <w:rsid w:val="009A4A8C"/>
    <w:rsid w:val="009A7B9F"/>
    <w:rsid w:val="009B1A08"/>
    <w:rsid w:val="009B4BE4"/>
    <w:rsid w:val="009B67B9"/>
    <w:rsid w:val="009C1A16"/>
    <w:rsid w:val="009C428E"/>
    <w:rsid w:val="009C714E"/>
    <w:rsid w:val="009C767E"/>
    <w:rsid w:val="009D1706"/>
    <w:rsid w:val="009D17D3"/>
    <w:rsid w:val="009D259E"/>
    <w:rsid w:val="009D270D"/>
    <w:rsid w:val="009D2FAF"/>
    <w:rsid w:val="009D4E5C"/>
    <w:rsid w:val="009E09B0"/>
    <w:rsid w:val="009E18DA"/>
    <w:rsid w:val="009E58B3"/>
    <w:rsid w:val="009E6A3D"/>
    <w:rsid w:val="009F2B9E"/>
    <w:rsid w:val="009F45B1"/>
    <w:rsid w:val="009F4A8D"/>
    <w:rsid w:val="009F4EC1"/>
    <w:rsid w:val="009F56DA"/>
    <w:rsid w:val="009F683C"/>
    <w:rsid w:val="009F7F58"/>
    <w:rsid w:val="00A00104"/>
    <w:rsid w:val="00A03373"/>
    <w:rsid w:val="00A03690"/>
    <w:rsid w:val="00A05CE6"/>
    <w:rsid w:val="00A06CC6"/>
    <w:rsid w:val="00A075FD"/>
    <w:rsid w:val="00A1222C"/>
    <w:rsid w:val="00A13F49"/>
    <w:rsid w:val="00A1543A"/>
    <w:rsid w:val="00A164B3"/>
    <w:rsid w:val="00A247BE"/>
    <w:rsid w:val="00A24A60"/>
    <w:rsid w:val="00A269AC"/>
    <w:rsid w:val="00A27372"/>
    <w:rsid w:val="00A347BE"/>
    <w:rsid w:val="00A34869"/>
    <w:rsid w:val="00A377F4"/>
    <w:rsid w:val="00A42C6E"/>
    <w:rsid w:val="00A42D7F"/>
    <w:rsid w:val="00A42F34"/>
    <w:rsid w:val="00A43580"/>
    <w:rsid w:val="00A43908"/>
    <w:rsid w:val="00A47673"/>
    <w:rsid w:val="00A47ADF"/>
    <w:rsid w:val="00A539DA"/>
    <w:rsid w:val="00A54EAD"/>
    <w:rsid w:val="00A5519A"/>
    <w:rsid w:val="00A563EE"/>
    <w:rsid w:val="00A577A0"/>
    <w:rsid w:val="00A606BE"/>
    <w:rsid w:val="00A608B4"/>
    <w:rsid w:val="00A62488"/>
    <w:rsid w:val="00A62832"/>
    <w:rsid w:val="00A668EE"/>
    <w:rsid w:val="00A74762"/>
    <w:rsid w:val="00A77747"/>
    <w:rsid w:val="00A81AE9"/>
    <w:rsid w:val="00A8405E"/>
    <w:rsid w:val="00A84FAD"/>
    <w:rsid w:val="00A85D44"/>
    <w:rsid w:val="00A86B02"/>
    <w:rsid w:val="00A87859"/>
    <w:rsid w:val="00A91ABD"/>
    <w:rsid w:val="00A92FBC"/>
    <w:rsid w:val="00A96BCF"/>
    <w:rsid w:val="00AA1890"/>
    <w:rsid w:val="00AA2F95"/>
    <w:rsid w:val="00AA475C"/>
    <w:rsid w:val="00AA59CC"/>
    <w:rsid w:val="00AA5F2F"/>
    <w:rsid w:val="00AA7A95"/>
    <w:rsid w:val="00AA7EF6"/>
    <w:rsid w:val="00AB035B"/>
    <w:rsid w:val="00AB0414"/>
    <w:rsid w:val="00AB261B"/>
    <w:rsid w:val="00AB6B8F"/>
    <w:rsid w:val="00AC0076"/>
    <w:rsid w:val="00AC137A"/>
    <w:rsid w:val="00AC4649"/>
    <w:rsid w:val="00AC646B"/>
    <w:rsid w:val="00AC67EE"/>
    <w:rsid w:val="00AC7E3E"/>
    <w:rsid w:val="00AD0C48"/>
    <w:rsid w:val="00AD2075"/>
    <w:rsid w:val="00AD283E"/>
    <w:rsid w:val="00AD36AF"/>
    <w:rsid w:val="00AD5190"/>
    <w:rsid w:val="00AD56F4"/>
    <w:rsid w:val="00AD7A3C"/>
    <w:rsid w:val="00AE1F7C"/>
    <w:rsid w:val="00AE3342"/>
    <w:rsid w:val="00AE4C8B"/>
    <w:rsid w:val="00AE7609"/>
    <w:rsid w:val="00AF1729"/>
    <w:rsid w:val="00AF45E0"/>
    <w:rsid w:val="00B01E11"/>
    <w:rsid w:val="00B03F81"/>
    <w:rsid w:val="00B04975"/>
    <w:rsid w:val="00B055CE"/>
    <w:rsid w:val="00B0573D"/>
    <w:rsid w:val="00B06291"/>
    <w:rsid w:val="00B106FA"/>
    <w:rsid w:val="00B10960"/>
    <w:rsid w:val="00B1157F"/>
    <w:rsid w:val="00B121A4"/>
    <w:rsid w:val="00B145FC"/>
    <w:rsid w:val="00B14F44"/>
    <w:rsid w:val="00B158A6"/>
    <w:rsid w:val="00B1754C"/>
    <w:rsid w:val="00B23B3D"/>
    <w:rsid w:val="00B248A4"/>
    <w:rsid w:val="00B25588"/>
    <w:rsid w:val="00B25742"/>
    <w:rsid w:val="00B2717C"/>
    <w:rsid w:val="00B31E42"/>
    <w:rsid w:val="00B327AF"/>
    <w:rsid w:val="00B346FD"/>
    <w:rsid w:val="00B367D0"/>
    <w:rsid w:val="00B37CAA"/>
    <w:rsid w:val="00B4137A"/>
    <w:rsid w:val="00B4302E"/>
    <w:rsid w:val="00B43391"/>
    <w:rsid w:val="00B442C9"/>
    <w:rsid w:val="00B461F0"/>
    <w:rsid w:val="00B47F45"/>
    <w:rsid w:val="00B50F1F"/>
    <w:rsid w:val="00B52EEE"/>
    <w:rsid w:val="00B5443C"/>
    <w:rsid w:val="00B549F9"/>
    <w:rsid w:val="00B555A1"/>
    <w:rsid w:val="00B56A6E"/>
    <w:rsid w:val="00B57688"/>
    <w:rsid w:val="00B648DE"/>
    <w:rsid w:val="00B65554"/>
    <w:rsid w:val="00B65ACA"/>
    <w:rsid w:val="00B67CFE"/>
    <w:rsid w:val="00B71091"/>
    <w:rsid w:val="00B71256"/>
    <w:rsid w:val="00B71807"/>
    <w:rsid w:val="00B72906"/>
    <w:rsid w:val="00B76CCA"/>
    <w:rsid w:val="00B847C9"/>
    <w:rsid w:val="00B84AD4"/>
    <w:rsid w:val="00B879C6"/>
    <w:rsid w:val="00B90830"/>
    <w:rsid w:val="00B911A3"/>
    <w:rsid w:val="00B9183C"/>
    <w:rsid w:val="00B91D0C"/>
    <w:rsid w:val="00B92944"/>
    <w:rsid w:val="00B931F8"/>
    <w:rsid w:val="00B94241"/>
    <w:rsid w:val="00B95AA8"/>
    <w:rsid w:val="00B95F5B"/>
    <w:rsid w:val="00B96D3D"/>
    <w:rsid w:val="00BA3C88"/>
    <w:rsid w:val="00BA3D20"/>
    <w:rsid w:val="00BA5294"/>
    <w:rsid w:val="00BA5ACD"/>
    <w:rsid w:val="00BA6B97"/>
    <w:rsid w:val="00BA70CC"/>
    <w:rsid w:val="00BA7BBE"/>
    <w:rsid w:val="00BB15AF"/>
    <w:rsid w:val="00BB20A4"/>
    <w:rsid w:val="00BB2A02"/>
    <w:rsid w:val="00BC0818"/>
    <w:rsid w:val="00BC14D4"/>
    <w:rsid w:val="00BC206D"/>
    <w:rsid w:val="00BC4CF6"/>
    <w:rsid w:val="00BC51BE"/>
    <w:rsid w:val="00BC5A4B"/>
    <w:rsid w:val="00BC7878"/>
    <w:rsid w:val="00BD1922"/>
    <w:rsid w:val="00BD607D"/>
    <w:rsid w:val="00BD7B40"/>
    <w:rsid w:val="00BD7CF7"/>
    <w:rsid w:val="00BE0285"/>
    <w:rsid w:val="00BE058A"/>
    <w:rsid w:val="00BE0B66"/>
    <w:rsid w:val="00BE1ECC"/>
    <w:rsid w:val="00BE2575"/>
    <w:rsid w:val="00BE5460"/>
    <w:rsid w:val="00BE61B6"/>
    <w:rsid w:val="00BE68CC"/>
    <w:rsid w:val="00BE7D96"/>
    <w:rsid w:val="00BF43FE"/>
    <w:rsid w:val="00C00000"/>
    <w:rsid w:val="00C01C6B"/>
    <w:rsid w:val="00C03A2B"/>
    <w:rsid w:val="00C1031B"/>
    <w:rsid w:val="00C12CEC"/>
    <w:rsid w:val="00C1312F"/>
    <w:rsid w:val="00C14786"/>
    <w:rsid w:val="00C16C56"/>
    <w:rsid w:val="00C16DC5"/>
    <w:rsid w:val="00C16E42"/>
    <w:rsid w:val="00C239B8"/>
    <w:rsid w:val="00C253D8"/>
    <w:rsid w:val="00C25982"/>
    <w:rsid w:val="00C26B1E"/>
    <w:rsid w:val="00C2746E"/>
    <w:rsid w:val="00C314A7"/>
    <w:rsid w:val="00C31657"/>
    <w:rsid w:val="00C32C58"/>
    <w:rsid w:val="00C3419F"/>
    <w:rsid w:val="00C37E10"/>
    <w:rsid w:val="00C40E8D"/>
    <w:rsid w:val="00C42A16"/>
    <w:rsid w:val="00C47A30"/>
    <w:rsid w:val="00C47D3A"/>
    <w:rsid w:val="00C5681C"/>
    <w:rsid w:val="00C57F49"/>
    <w:rsid w:val="00C6052A"/>
    <w:rsid w:val="00C60C9F"/>
    <w:rsid w:val="00C64547"/>
    <w:rsid w:val="00C646E5"/>
    <w:rsid w:val="00C65DBB"/>
    <w:rsid w:val="00C67583"/>
    <w:rsid w:val="00C7100D"/>
    <w:rsid w:val="00C72F48"/>
    <w:rsid w:val="00C741CA"/>
    <w:rsid w:val="00C7514F"/>
    <w:rsid w:val="00C764EF"/>
    <w:rsid w:val="00C7657B"/>
    <w:rsid w:val="00C76C09"/>
    <w:rsid w:val="00C7717D"/>
    <w:rsid w:val="00C77600"/>
    <w:rsid w:val="00C81D39"/>
    <w:rsid w:val="00C8344E"/>
    <w:rsid w:val="00C84C2D"/>
    <w:rsid w:val="00C84ED5"/>
    <w:rsid w:val="00C877E7"/>
    <w:rsid w:val="00C87F8D"/>
    <w:rsid w:val="00C9055D"/>
    <w:rsid w:val="00C921DC"/>
    <w:rsid w:val="00C938A4"/>
    <w:rsid w:val="00C944D5"/>
    <w:rsid w:val="00C95359"/>
    <w:rsid w:val="00C96047"/>
    <w:rsid w:val="00C972BA"/>
    <w:rsid w:val="00CA1C2F"/>
    <w:rsid w:val="00CA56AF"/>
    <w:rsid w:val="00CB3B95"/>
    <w:rsid w:val="00CB4F32"/>
    <w:rsid w:val="00CC0A0C"/>
    <w:rsid w:val="00CC2361"/>
    <w:rsid w:val="00CC2D2C"/>
    <w:rsid w:val="00CC3C8D"/>
    <w:rsid w:val="00CC58FB"/>
    <w:rsid w:val="00CD06C8"/>
    <w:rsid w:val="00CD32D1"/>
    <w:rsid w:val="00CD37AC"/>
    <w:rsid w:val="00CD39D0"/>
    <w:rsid w:val="00CD5BBF"/>
    <w:rsid w:val="00CD5CF7"/>
    <w:rsid w:val="00CE0C17"/>
    <w:rsid w:val="00CE0D5C"/>
    <w:rsid w:val="00CE1F40"/>
    <w:rsid w:val="00CE3746"/>
    <w:rsid w:val="00CF185A"/>
    <w:rsid w:val="00CF1AD7"/>
    <w:rsid w:val="00CF22E0"/>
    <w:rsid w:val="00CF4BE2"/>
    <w:rsid w:val="00CF56FA"/>
    <w:rsid w:val="00CF5FDB"/>
    <w:rsid w:val="00CF6A54"/>
    <w:rsid w:val="00CF720E"/>
    <w:rsid w:val="00D00CDE"/>
    <w:rsid w:val="00D06E24"/>
    <w:rsid w:val="00D25A77"/>
    <w:rsid w:val="00D323F3"/>
    <w:rsid w:val="00D3267D"/>
    <w:rsid w:val="00D32868"/>
    <w:rsid w:val="00D3421A"/>
    <w:rsid w:val="00D36520"/>
    <w:rsid w:val="00D3696C"/>
    <w:rsid w:val="00D36D0A"/>
    <w:rsid w:val="00D41673"/>
    <w:rsid w:val="00D42CE2"/>
    <w:rsid w:val="00D4442B"/>
    <w:rsid w:val="00D521AC"/>
    <w:rsid w:val="00D526AC"/>
    <w:rsid w:val="00D52771"/>
    <w:rsid w:val="00D55623"/>
    <w:rsid w:val="00D6011D"/>
    <w:rsid w:val="00D60319"/>
    <w:rsid w:val="00D618F2"/>
    <w:rsid w:val="00D62308"/>
    <w:rsid w:val="00D63CBC"/>
    <w:rsid w:val="00D665C6"/>
    <w:rsid w:val="00D736A0"/>
    <w:rsid w:val="00D7573B"/>
    <w:rsid w:val="00D75EA0"/>
    <w:rsid w:val="00D76B90"/>
    <w:rsid w:val="00D80397"/>
    <w:rsid w:val="00D82BEB"/>
    <w:rsid w:val="00D834F9"/>
    <w:rsid w:val="00D86DBA"/>
    <w:rsid w:val="00D872B5"/>
    <w:rsid w:val="00D87566"/>
    <w:rsid w:val="00D90872"/>
    <w:rsid w:val="00D90878"/>
    <w:rsid w:val="00D96B1D"/>
    <w:rsid w:val="00D973B1"/>
    <w:rsid w:val="00DA0850"/>
    <w:rsid w:val="00DA0FCB"/>
    <w:rsid w:val="00DA1EB0"/>
    <w:rsid w:val="00DA31A9"/>
    <w:rsid w:val="00DA44A1"/>
    <w:rsid w:val="00DA48DF"/>
    <w:rsid w:val="00DA6F5B"/>
    <w:rsid w:val="00DA7B2C"/>
    <w:rsid w:val="00DB27A6"/>
    <w:rsid w:val="00DB5422"/>
    <w:rsid w:val="00DC0332"/>
    <w:rsid w:val="00DC34ED"/>
    <w:rsid w:val="00DC3C74"/>
    <w:rsid w:val="00DC6FE3"/>
    <w:rsid w:val="00DD1D72"/>
    <w:rsid w:val="00DD2188"/>
    <w:rsid w:val="00DD22C5"/>
    <w:rsid w:val="00DD240C"/>
    <w:rsid w:val="00DD3320"/>
    <w:rsid w:val="00DD5379"/>
    <w:rsid w:val="00DD7E3C"/>
    <w:rsid w:val="00DE07E8"/>
    <w:rsid w:val="00DE082A"/>
    <w:rsid w:val="00DE100F"/>
    <w:rsid w:val="00DE12B9"/>
    <w:rsid w:val="00DE26CD"/>
    <w:rsid w:val="00DE2A28"/>
    <w:rsid w:val="00DE53DE"/>
    <w:rsid w:val="00DE5E41"/>
    <w:rsid w:val="00DE7737"/>
    <w:rsid w:val="00DE7804"/>
    <w:rsid w:val="00DF03F1"/>
    <w:rsid w:val="00DF0BFD"/>
    <w:rsid w:val="00DF1E15"/>
    <w:rsid w:val="00DF26EA"/>
    <w:rsid w:val="00DF2A29"/>
    <w:rsid w:val="00DF3136"/>
    <w:rsid w:val="00DF3D11"/>
    <w:rsid w:val="00DF50FE"/>
    <w:rsid w:val="00E012DC"/>
    <w:rsid w:val="00E01F48"/>
    <w:rsid w:val="00E03F5B"/>
    <w:rsid w:val="00E04305"/>
    <w:rsid w:val="00E06F54"/>
    <w:rsid w:val="00E10056"/>
    <w:rsid w:val="00E10230"/>
    <w:rsid w:val="00E11B1A"/>
    <w:rsid w:val="00E15D14"/>
    <w:rsid w:val="00E15F1C"/>
    <w:rsid w:val="00E168F3"/>
    <w:rsid w:val="00E21AE2"/>
    <w:rsid w:val="00E22B07"/>
    <w:rsid w:val="00E23A7D"/>
    <w:rsid w:val="00E24440"/>
    <w:rsid w:val="00E2475F"/>
    <w:rsid w:val="00E26B06"/>
    <w:rsid w:val="00E30087"/>
    <w:rsid w:val="00E30EEE"/>
    <w:rsid w:val="00E33352"/>
    <w:rsid w:val="00E349CC"/>
    <w:rsid w:val="00E356E9"/>
    <w:rsid w:val="00E35D46"/>
    <w:rsid w:val="00E36344"/>
    <w:rsid w:val="00E40353"/>
    <w:rsid w:val="00E416C9"/>
    <w:rsid w:val="00E421ED"/>
    <w:rsid w:val="00E43A82"/>
    <w:rsid w:val="00E45F43"/>
    <w:rsid w:val="00E46096"/>
    <w:rsid w:val="00E46F5D"/>
    <w:rsid w:val="00E479E7"/>
    <w:rsid w:val="00E52BFC"/>
    <w:rsid w:val="00E53B70"/>
    <w:rsid w:val="00E553F9"/>
    <w:rsid w:val="00E559E9"/>
    <w:rsid w:val="00E564C5"/>
    <w:rsid w:val="00E56BA9"/>
    <w:rsid w:val="00E571CB"/>
    <w:rsid w:val="00E610FD"/>
    <w:rsid w:val="00E61D30"/>
    <w:rsid w:val="00E6369F"/>
    <w:rsid w:val="00E726B0"/>
    <w:rsid w:val="00E72FEA"/>
    <w:rsid w:val="00E744F1"/>
    <w:rsid w:val="00E7651C"/>
    <w:rsid w:val="00E770AD"/>
    <w:rsid w:val="00E77D45"/>
    <w:rsid w:val="00E80539"/>
    <w:rsid w:val="00E81130"/>
    <w:rsid w:val="00E817B5"/>
    <w:rsid w:val="00E819C4"/>
    <w:rsid w:val="00E81CDC"/>
    <w:rsid w:val="00E81E1D"/>
    <w:rsid w:val="00E831E9"/>
    <w:rsid w:val="00E83C21"/>
    <w:rsid w:val="00E9054B"/>
    <w:rsid w:val="00E92A09"/>
    <w:rsid w:val="00E93277"/>
    <w:rsid w:val="00E95301"/>
    <w:rsid w:val="00E978FA"/>
    <w:rsid w:val="00EA00DE"/>
    <w:rsid w:val="00EA1199"/>
    <w:rsid w:val="00EA4218"/>
    <w:rsid w:val="00EA5251"/>
    <w:rsid w:val="00EA7A14"/>
    <w:rsid w:val="00EB2492"/>
    <w:rsid w:val="00EB3749"/>
    <w:rsid w:val="00EB49AD"/>
    <w:rsid w:val="00EB49F6"/>
    <w:rsid w:val="00EC0628"/>
    <w:rsid w:val="00EC2FF8"/>
    <w:rsid w:val="00EC3BD1"/>
    <w:rsid w:val="00EC61CB"/>
    <w:rsid w:val="00EC6FB7"/>
    <w:rsid w:val="00EC71A4"/>
    <w:rsid w:val="00ED403F"/>
    <w:rsid w:val="00ED647E"/>
    <w:rsid w:val="00EE1386"/>
    <w:rsid w:val="00EE22A5"/>
    <w:rsid w:val="00EE25A2"/>
    <w:rsid w:val="00EE78AC"/>
    <w:rsid w:val="00EE7A71"/>
    <w:rsid w:val="00EF41C8"/>
    <w:rsid w:val="00EF688C"/>
    <w:rsid w:val="00EF6F9F"/>
    <w:rsid w:val="00F01DF0"/>
    <w:rsid w:val="00F02DB8"/>
    <w:rsid w:val="00F04327"/>
    <w:rsid w:val="00F0497F"/>
    <w:rsid w:val="00F04AED"/>
    <w:rsid w:val="00F0726E"/>
    <w:rsid w:val="00F07863"/>
    <w:rsid w:val="00F07EE9"/>
    <w:rsid w:val="00F10ECC"/>
    <w:rsid w:val="00F14F56"/>
    <w:rsid w:val="00F15910"/>
    <w:rsid w:val="00F15C9E"/>
    <w:rsid w:val="00F17334"/>
    <w:rsid w:val="00F173AB"/>
    <w:rsid w:val="00F17522"/>
    <w:rsid w:val="00F2042D"/>
    <w:rsid w:val="00F21782"/>
    <w:rsid w:val="00F21E89"/>
    <w:rsid w:val="00F23086"/>
    <w:rsid w:val="00F276BE"/>
    <w:rsid w:val="00F3195A"/>
    <w:rsid w:val="00F31C75"/>
    <w:rsid w:val="00F3289D"/>
    <w:rsid w:val="00F33D8B"/>
    <w:rsid w:val="00F34E32"/>
    <w:rsid w:val="00F354B5"/>
    <w:rsid w:val="00F35E0F"/>
    <w:rsid w:val="00F362B5"/>
    <w:rsid w:val="00F408A9"/>
    <w:rsid w:val="00F41C3D"/>
    <w:rsid w:val="00F440C1"/>
    <w:rsid w:val="00F44497"/>
    <w:rsid w:val="00F46B35"/>
    <w:rsid w:val="00F51E7B"/>
    <w:rsid w:val="00F52C49"/>
    <w:rsid w:val="00F52CDB"/>
    <w:rsid w:val="00F5416B"/>
    <w:rsid w:val="00F54520"/>
    <w:rsid w:val="00F56673"/>
    <w:rsid w:val="00F57A39"/>
    <w:rsid w:val="00F605A3"/>
    <w:rsid w:val="00F60DFE"/>
    <w:rsid w:val="00F65BBA"/>
    <w:rsid w:val="00F66466"/>
    <w:rsid w:val="00F66C1B"/>
    <w:rsid w:val="00F67232"/>
    <w:rsid w:val="00F67D36"/>
    <w:rsid w:val="00F703E0"/>
    <w:rsid w:val="00F76FE1"/>
    <w:rsid w:val="00F80273"/>
    <w:rsid w:val="00F83087"/>
    <w:rsid w:val="00F833C7"/>
    <w:rsid w:val="00F840E3"/>
    <w:rsid w:val="00F9091F"/>
    <w:rsid w:val="00F9334A"/>
    <w:rsid w:val="00FA3BA1"/>
    <w:rsid w:val="00FB0B00"/>
    <w:rsid w:val="00FB2DE3"/>
    <w:rsid w:val="00FB3B91"/>
    <w:rsid w:val="00FB3CE8"/>
    <w:rsid w:val="00FB50BC"/>
    <w:rsid w:val="00FB658F"/>
    <w:rsid w:val="00FB6A4A"/>
    <w:rsid w:val="00FC083D"/>
    <w:rsid w:val="00FC0AA2"/>
    <w:rsid w:val="00FC157B"/>
    <w:rsid w:val="00FC3A76"/>
    <w:rsid w:val="00FC4623"/>
    <w:rsid w:val="00FC5F1A"/>
    <w:rsid w:val="00FD067D"/>
    <w:rsid w:val="00FD1083"/>
    <w:rsid w:val="00FD2BAE"/>
    <w:rsid w:val="00FD350C"/>
    <w:rsid w:val="00FD3939"/>
    <w:rsid w:val="00FD4A73"/>
    <w:rsid w:val="00FD5CAF"/>
    <w:rsid w:val="00FD6408"/>
    <w:rsid w:val="00FD648B"/>
    <w:rsid w:val="00FE08FD"/>
    <w:rsid w:val="00FE0B19"/>
    <w:rsid w:val="00FE0B48"/>
    <w:rsid w:val="00FE1831"/>
    <w:rsid w:val="00FE52F4"/>
    <w:rsid w:val="00FE72A6"/>
    <w:rsid w:val="00FE796F"/>
    <w:rsid w:val="00FE79B5"/>
    <w:rsid w:val="00FF19B2"/>
    <w:rsid w:val="00FF3CAE"/>
    <w:rsid w:val="00FF40A5"/>
    <w:rsid w:val="00FF446B"/>
    <w:rsid w:val="00FF4EC0"/>
    <w:rsid w:val="00FF55FB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678C"/>
  <w15:docId w15:val="{DAE12789-50E1-4659-9980-988A3B82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22631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226314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617C"/>
    <w:rPr>
      <w:color w:val="5F5F5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oto@tulectren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esklý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D3A4A-B43A-48CA-8329-38597A5E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cestovnitomas</dc:creator>
  <cp:lastModifiedBy>tomas761975@gmail.com</cp:lastModifiedBy>
  <cp:revision>6</cp:revision>
  <cp:lastPrinted>2018-05-31T03:44:00Z</cp:lastPrinted>
  <dcterms:created xsi:type="dcterms:W3CDTF">2018-05-17T06:27:00Z</dcterms:created>
  <dcterms:modified xsi:type="dcterms:W3CDTF">2018-05-31T04:00:00Z</dcterms:modified>
</cp:coreProperties>
</file>